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95F" w:rsidRPr="00220FFC" w:rsidRDefault="00B7295F" w:rsidP="00B7295F">
      <w:pPr>
        <w:spacing w:after="0"/>
        <w:jc w:val="right"/>
        <w:rPr>
          <w:rFonts w:ascii="Times New Roman" w:hAnsi="Times New Roman"/>
          <w:color w:val="7030A0"/>
          <w:sz w:val="20"/>
          <w:szCs w:val="20"/>
        </w:rPr>
      </w:pPr>
      <w:r w:rsidRPr="00220FFC">
        <w:rPr>
          <w:rFonts w:ascii="Times New Roman" w:hAnsi="Times New Roman"/>
          <w:color w:val="7030A0"/>
          <w:sz w:val="20"/>
          <w:szCs w:val="20"/>
        </w:rPr>
        <w:t xml:space="preserve">Приложение № </w:t>
      </w:r>
      <w:r>
        <w:rPr>
          <w:rFonts w:ascii="Times New Roman" w:hAnsi="Times New Roman"/>
          <w:color w:val="7030A0"/>
          <w:sz w:val="20"/>
          <w:szCs w:val="20"/>
        </w:rPr>
        <w:t>1</w:t>
      </w:r>
      <w:r w:rsidRPr="00220FFC">
        <w:rPr>
          <w:rFonts w:ascii="Times New Roman" w:hAnsi="Times New Roman"/>
          <w:color w:val="7030A0"/>
          <w:sz w:val="20"/>
          <w:szCs w:val="20"/>
        </w:rPr>
        <w:t xml:space="preserve"> к приказу от 16.09.2025  № 133</w:t>
      </w:r>
    </w:p>
    <w:p w:rsidR="00E9595D" w:rsidRDefault="00E9595D" w:rsidP="00E9595D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B7295F" w:rsidRDefault="00477DC0" w:rsidP="00AD481C">
      <w:pPr>
        <w:spacing w:after="0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B7295F">
        <w:rPr>
          <w:rFonts w:ascii="Times New Roman" w:hAnsi="Times New Roman"/>
          <w:color w:val="0070C0"/>
          <w:sz w:val="28"/>
          <w:szCs w:val="28"/>
        </w:rPr>
        <w:t xml:space="preserve">Лист </w:t>
      </w:r>
      <w:r w:rsidR="00EA79F9" w:rsidRPr="00B7295F">
        <w:rPr>
          <w:rFonts w:ascii="Times New Roman" w:hAnsi="Times New Roman"/>
          <w:color w:val="0070C0"/>
          <w:sz w:val="28"/>
          <w:szCs w:val="28"/>
        </w:rPr>
        <w:t>оценки</w:t>
      </w:r>
      <w:r w:rsidRPr="00B7295F">
        <w:rPr>
          <w:rFonts w:ascii="Times New Roman" w:hAnsi="Times New Roman"/>
          <w:color w:val="0070C0"/>
          <w:sz w:val="28"/>
          <w:szCs w:val="28"/>
        </w:rPr>
        <w:t xml:space="preserve"> деятельности</w:t>
      </w:r>
      <w:r w:rsidRPr="00B7295F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r w:rsidR="001B13A2" w:rsidRPr="00B7295F">
        <w:rPr>
          <w:rFonts w:ascii="Times New Roman" w:hAnsi="Times New Roman"/>
          <w:b/>
          <w:color w:val="0070C0"/>
          <w:sz w:val="28"/>
          <w:szCs w:val="28"/>
        </w:rPr>
        <w:t>начальника отдела</w:t>
      </w:r>
      <w:r w:rsidR="00AD481C" w:rsidRPr="00B7295F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r w:rsidR="00AD481C" w:rsidRPr="00B7295F">
        <w:rPr>
          <w:rFonts w:ascii="Times New Roman" w:hAnsi="Times New Roman"/>
          <w:color w:val="0070C0"/>
          <w:sz w:val="28"/>
          <w:szCs w:val="28"/>
        </w:rPr>
        <w:t>структурного подразделения</w:t>
      </w:r>
      <w:r w:rsidR="00AD481C" w:rsidRPr="00B7295F">
        <w:rPr>
          <w:rFonts w:ascii="Times New Roman" w:hAnsi="Times New Roman"/>
          <w:b/>
          <w:color w:val="0070C0"/>
          <w:sz w:val="28"/>
          <w:szCs w:val="28"/>
        </w:rPr>
        <w:t xml:space="preserve"> «Центр по организационно-методическому сопровождению организации питания в муниципальных образовательных учреждениях» </w:t>
      </w:r>
    </w:p>
    <w:p w:rsidR="00477DC0" w:rsidRPr="00B7295F" w:rsidRDefault="00AD481C" w:rsidP="00AD481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7295F">
        <w:rPr>
          <w:rFonts w:ascii="Times New Roman" w:hAnsi="Times New Roman"/>
          <w:i/>
          <w:sz w:val="28"/>
          <w:szCs w:val="28"/>
        </w:rPr>
        <w:t>(</w:t>
      </w:r>
      <w:r w:rsidR="005B2EE9" w:rsidRPr="00B7295F">
        <w:rPr>
          <w:rFonts w:ascii="Times New Roman" w:hAnsi="Times New Roman"/>
          <w:i/>
          <w:sz w:val="28"/>
          <w:szCs w:val="28"/>
        </w:rPr>
        <w:t xml:space="preserve">максимальное количество баллов - </w:t>
      </w:r>
      <w:r w:rsidR="003C6837" w:rsidRPr="00B7295F">
        <w:rPr>
          <w:rFonts w:ascii="Times New Roman" w:hAnsi="Times New Roman"/>
          <w:i/>
          <w:sz w:val="28"/>
          <w:szCs w:val="28"/>
        </w:rPr>
        <w:t>5</w:t>
      </w:r>
      <w:r w:rsidR="001D2C7D" w:rsidRPr="00B7295F">
        <w:rPr>
          <w:rFonts w:ascii="Times New Roman" w:hAnsi="Times New Roman"/>
          <w:i/>
          <w:sz w:val="28"/>
          <w:szCs w:val="28"/>
        </w:rPr>
        <w:t>75</w:t>
      </w:r>
      <w:r w:rsidR="005B2EE9" w:rsidRPr="00B7295F">
        <w:rPr>
          <w:rFonts w:ascii="Times New Roman" w:hAnsi="Times New Roman"/>
          <w:i/>
          <w:sz w:val="28"/>
          <w:szCs w:val="28"/>
        </w:rPr>
        <w:t>)</w:t>
      </w:r>
    </w:p>
    <w:p w:rsidR="001B13A2" w:rsidRPr="00B7295F" w:rsidRDefault="001B13A2" w:rsidP="001B13A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7295F">
        <w:rPr>
          <w:rFonts w:ascii="Times New Roman" w:hAnsi="Times New Roman"/>
          <w:b/>
          <w:sz w:val="24"/>
          <w:szCs w:val="24"/>
        </w:rPr>
        <w:t>Ф.И.О</w:t>
      </w:r>
      <w:r w:rsidR="00546E32" w:rsidRPr="00B7295F">
        <w:rPr>
          <w:rFonts w:ascii="Times New Roman" w:hAnsi="Times New Roman"/>
          <w:b/>
          <w:sz w:val="24"/>
          <w:szCs w:val="24"/>
        </w:rPr>
        <w:t xml:space="preserve">.  ____________________________________ </w:t>
      </w:r>
      <w:r w:rsidRPr="00B7295F">
        <w:rPr>
          <w:rFonts w:ascii="Times New Roman" w:hAnsi="Times New Roman"/>
          <w:b/>
          <w:sz w:val="24"/>
          <w:szCs w:val="24"/>
        </w:rPr>
        <w:t>за _____________ месяц 20 _</w:t>
      </w:r>
      <w:r w:rsidR="00B7295F" w:rsidRPr="00B7295F">
        <w:rPr>
          <w:rFonts w:ascii="Times New Roman" w:hAnsi="Times New Roman"/>
          <w:b/>
          <w:sz w:val="24"/>
          <w:szCs w:val="24"/>
        </w:rPr>
        <w:t>__</w:t>
      </w:r>
      <w:r w:rsidRPr="00B7295F">
        <w:rPr>
          <w:rFonts w:ascii="Times New Roman" w:hAnsi="Times New Roman"/>
          <w:b/>
          <w:sz w:val="24"/>
          <w:szCs w:val="24"/>
        </w:rPr>
        <w:t>__ год</w:t>
      </w: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7"/>
        <w:gridCol w:w="3271"/>
        <w:gridCol w:w="3249"/>
        <w:gridCol w:w="31"/>
        <w:gridCol w:w="2749"/>
        <w:gridCol w:w="1145"/>
        <w:gridCol w:w="1142"/>
        <w:gridCol w:w="969"/>
        <w:gridCol w:w="1064"/>
      </w:tblGrid>
      <w:tr w:rsidR="00E2014D" w:rsidRPr="00584087" w:rsidTr="00D71FB8">
        <w:trPr>
          <w:trHeight w:val="128"/>
        </w:trPr>
        <w:tc>
          <w:tcPr>
            <w:tcW w:w="586" w:type="pct"/>
            <w:vMerge w:val="restart"/>
          </w:tcPr>
          <w:p w:rsidR="00E2014D" w:rsidRDefault="00E2014D" w:rsidP="00E2014D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</w:pPr>
            <w:r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>Критерии оценки результативности, качества труда</w:t>
            </w:r>
          </w:p>
        </w:tc>
        <w:tc>
          <w:tcPr>
            <w:tcW w:w="2122" w:type="pct"/>
            <w:gridSpan w:val="3"/>
            <w:vMerge w:val="restart"/>
          </w:tcPr>
          <w:p w:rsidR="00E2014D" w:rsidRDefault="00E2014D" w:rsidP="00E2014D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</w:pPr>
            <w:r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>Условия: наименование, индикатор, предельное количество баллов</w:t>
            </w:r>
          </w:p>
        </w:tc>
        <w:tc>
          <w:tcPr>
            <w:tcW w:w="891" w:type="pct"/>
            <w:vMerge w:val="restart"/>
          </w:tcPr>
          <w:p w:rsidR="00E2014D" w:rsidRPr="00584087" w:rsidRDefault="00E2014D" w:rsidP="00E201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Результат</w:t>
            </w:r>
          </w:p>
        </w:tc>
        <w:tc>
          <w:tcPr>
            <w:tcW w:w="371" w:type="pct"/>
            <w:vMerge w:val="restart"/>
          </w:tcPr>
          <w:p w:rsidR="00E2014D" w:rsidRPr="00584087" w:rsidRDefault="00E2014D" w:rsidP="00E201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Самооценка</w:t>
            </w:r>
          </w:p>
        </w:tc>
        <w:tc>
          <w:tcPr>
            <w:tcW w:w="684" w:type="pct"/>
            <w:gridSpan w:val="2"/>
          </w:tcPr>
          <w:p w:rsidR="00E2014D" w:rsidRPr="00584087" w:rsidRDefault="00E2014D" w:rsidP="00E201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Корректировка</w:t>
            </w:r>
          </w:p>
        </w:tc>
        <w:tc>
          <w:tcPr>
            <w:tcW w:w="345" w:type="pct"/>
            <w:vMerge w:val="restart"/>
          </w:tcPr>
          <w:p w:rsidR="00E2014D" w:rsidRPr="00584087" w:rsidRDefault="00E2014D" w:rsidP="00E2014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Итоговая</w:t>
            </w:r>
          </w:p>
        </w:tc>
      </w:tr>
      <w:tr w:rsidR="00477DC0" w:rsidRPr="00584087" w:rsidTr="00D71FB8">
        <w:trPr>
          <w:trHeight w:val="127"/>
        </w:trPr>
        <w:tc>
          <w:tcPr>
            <w:tcW w:w="586" w:type="pct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2" w:type="pct"/>
            <w:gridSpan w:val="3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1" w:type="pct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1" w:type="pct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0" w:type="pct"/>
          </w:tcPr>
          <w:p w:rsidR="00477DC0" w:rsidRPr="00584087" w:rsidRDefault="00472B9E" w:rsidP="00472B9E">
            <w:pPr>
              <w:spacing w:after="0" w:line="240" w:lineRule="auto"/>
              <w:ind w:right="-4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Непосредств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 руководитель</w:t>
            </w:r>
            <w:r w:rsidR="00546E32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314" w:type="pct"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Комиссия</w:t>
            </w:r>
          </w:p>
        </w:tc>
        <w:tc>
          <w:tcPr>
            <w:tcW w:w="345" w:type="pct"/>
            <w:vMerge/>
          </w:tcPr>
          <w:p w:rsidR="00477DC0" w:rsidRPr="00584087" w:rsidRDefault="00477DC0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77DC0" w:rsidRPr="00584087" w:rsidTr="00D71FB8">
        <w:tc>
          <w:tcPr>
            <w:tcW w:w="5000" w:type="pct"/>
            <w:gridSpan w:val="9"/>
          </w:tcPr>
          <w:p w:rsidR="00477DC0" w:rsidRPr="00584087" w:rsidRDefault="00477DC0" w:rsidP="00D71FB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bookmarkStart w:id="0" w:name="_GoBack"/>
            <w:r w:rsidRPr="00584087">
              <w:rPr>
                <w:rFonts w:ascii="Times New Roman" w:hAnsi="Times New Roman"/>
                <w:b/>
                <w:sz w:val="16"/>
                <w:szCs w:val="16"/>
              </w:rPr>
              <w:t>1. 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bookmarkEnd w:id="0"/>
      <w:tr w:rsidR="001D2C7D" w:rsidRPr="00584087" w:rsidTr="00D71FB8">
        <w:trPr>
          <w:trHeight w:val="610"/>
        </w:trPr>
        <w:tc>
          <w:tcPr>
            <w:tcW w:w="586" w:type="pct"/>
            <w:vMerge w:val="restart"/>
          </w:tcPr>
          <w:p w:rsidR="001D2C7D" w:rsidRPr="008A0630" w:rsidRDefault="001D2C7D" w:rsidP="00325DF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 xml:space="preserve">1.1. </w:t>
            </w:r>
            <w:r>
              <w:rPr>
                <w:rFonts w:ascii="Times New Roman" w:hAnsi="Times New Roman"/>
                <w:sz w:val="16"/>
                <w:szCs w:val="16"/>
              </w:rPr>
              <w:t>Э</w:t>
            </w:r>
            <w:r w:rsidRPr="003C6837">
              <w:rPr>
                <w:rFonts w:ascii="Times New Roman" w:hAnsi="Times New Roman"/>
                <w:sz w:val="16"/>
                <w:szCs w:val="16"/>
              </w:rPr>
              <w:t>ффективность деятельности подразделения</w:t>
            </w:r>
          </w:p>
        </w:tc>
        <w:tc>
          <w:tcPr>
            <w:tcW w:w="1060" w:type="pct"/>
            <w:vMerge w:val="restart"/>
          </w:tcPr>
          <w:p w:rsidR="001D2C7D" w:rsidRPr="008A0630" w:rsidRDefault="001D2C7D" w:rsidP="00325D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3C6837">
              <w:rPr>
                <w:rFonts w:ascii="Times New Roman" w:hAnsi="Times New Roman"/>
                <w:sz w:val="16"/>
                <w:szCs w:val="16"/>
              </w:rPr>
              <w:t>ринятие оперативных решений для достижения поставленных задач подразделения по направлению деятельности</w:t>
            </w:r>
          </w:p>
        </w:tc>
        <w:tc>
          <w:tcPr>
            <w:tcW w:w="1063" w:type="pct"/>
            <w:gridSpan w:val="2"/>
          </w:tcPr>
          <w:p w:rsidR="001D2C7D" w:rsidRPr="001D2C7D" w:rsidRDefault="001D2C7D" w:rsidP="00CC3F4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D2C7D">
              <w:rPr>
                <w:rFonts w:ascii="Times New Roman" w:hAnsi="Times New Roman"/>
                <w:sz w:val="16"/>
                <w:szCs w:val="16"/>
              </w:rPr>
              <w:t xml:space="preserve">Обеспечено своевременно, без замечаний </w:t>
            </w:r>
          </w:p>
          <w:p w:rsidR="001D2C7D" w:rsidRPr="001D2C7D" w:rsidRDefault="001D2C7D" w:rsidP="00CC3F4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D2C7D"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баллов по показателю </w:t>
            </w:r>
            <w:r w:rsidR="00074C6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124900">
              <w:rPr>
                <w:rFonts w:ascii="Times New Roman" w:hAnsi="Times New Roman"/>
                <w:sz w:val="16"/>
                <w:szCs w:val="16"/>
              </w:rPr>
              <w:t>–</w:t>
            </w:r>
            <w:r w:rsidRPr="001D2C7D">
              <w:rPr>
                <w:rFonts w:ascii="Times New Roman" w:hAnsi="Times New Roman"/>
                <w:sz w:val="16"/>
                <w:szCs w:val="16"/>
              </w:rPr>
              <w:t xml:space="preserve"> 110</w:t>
            </w:r>
            <w:r w:rsidR="00124900">
              <w:rPr>
                <w:rFonts w:ascii="Times New Roman" w:hAnsi="Times New Roman"/>
                <w:sz w:val="16"/>
                <w:szCs w:val="16"/>
              </w:rPr>
              <w:t xml:space="preserve"> б.</w:t>
            </w:r>
          </w:p>
        </w:tc>
        <w:tc>
          <w:tcPr>
            <w:tcW w:w="891" w:type="pct"/>
          </w:tcPr>
          <w:p w:rsidR="001D2C7D" w:rsidRPr="00400731" w:rsidRDefault="001D2C7D" w:rsidP="00257C7C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371" w:type="pct"/>
          </w:tcPr>
          <w:p w:rsidR="001D2C7D" w:rsidRPr="00584087" w:rsidRDefault="001D2C7D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0" w:type="pct"/>
          </w:tcPr>
          <w:p w:rsidR="001D2C7D" w:rsidRPr="00584087" w:rsidRDefault="001D2C7D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4" w:type="pct"/>
          </w:tcPr>
          <w:p w:rsidR="001D2C7D" w:rsidRPr="00584087" w:rsidRDefault="001D2C7D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5" w:type="pct"/>
          </w:tcPr>
          <w:p w:rsidR="001D2C7D" w:rsidRPr="00584087" w:rsidRDefault="001D2C7D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D2C7D" w:rsidRPr="00584087" w:rsidTr="00D71FB8">
        <w:tc>
          <w:tcPr>
            <w:tcW w:w="586" w:type="pct"/>
            <w:vMerge/>
          </w:tcPr>
          <w:p w:rsidR="001D2C7D" w:rsidRPr="00E9691B" w:rsidRDefault="001D2C7D" w:rsidP="00325D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0" w:type="pct"/>
            <w:vMerge/>
          </w:tcPr>
          <w:p w:rsidR="001D2C7D" w:rsidRPr="007C669F" w:rsidRDefault="001D2C7D" w:rsidP="00325D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7D" w:rsidRPr="001D2C7D" w:rsidRDefault="001D2C7D" w:rsidP="00CC3F43">
            <w:pPr>
              <w:pStyle w:val="ConsPlusNormal"/>
              <w:rPr>
                <w:rFonts w:eastAsia="Calibri"/>
                <w:sz w:val="16"/>
                <w:szCs w:val="16"/>
                <w:lang w:eastAsia="en-US"/>
              </w:rPr>
            </w:pPr>
            <w:r w:rsidRPr="001D2C7D">
              <w:rPr>
                <w:rFonts w:eastAsia="Calibri"/>
                <w:sz w:val="16"/>
                <w:szCs w:val="16"/>
                <w:lang w:eastAsia="en-US"/>
              </w:rPr>
              <w:t xml:space="preserve">Наличие единичных (не более трех) зафиксированных замечаний </w:t>
            </w:r>
          </w:p>
          <w:p w:rsidR="001D2C7D" w:rsidRPr="001D2C7D" w:rsidRDefault="001D2C7D" w:rsidP="00CC3F43">
            <w:pPr>
              <w:pStyle w:val="ConsPlusNormal"/>
              <w:rPr>
                <w:rFonts w:eastAsia="Calibri"/>
                <w:sz w:val="16"/>
                <w:szCs w:val="16"/>
                <w:lang w:eastAsia="en-US"/>
              </w:rPr>
            </w:pPr>
            <w:r w:rsidRPr="001D2C7D">
              <w:rPr>
                <w:rFonts w:eastAsia="Calibri"/>
                <w:sz w:val="16"/>
                <w:szCs w:val="16"/>
                <w:lang w:eastAsia="en-US"/>
              </w:rPr>
              <w:t>40</w:t>
            </w:r>
            <w:r w:rsidR="00124900">
              <w:rPr>
                <w:rFonts w:eastAsia="Calibri"/>
                <w:sz w:val="16"/>
                <w:szCs w:val="16"/>
                <w:lang w:eastAsia="en-US"/>
              </w:rPr>
              <w:t xml:space="preserve"> б.</w:t>
            </w:r>
          </w:p>
        </w:tc>
        <w:tc>
          <w:tcPr>
            <w:tcW w:w="891" w:type="pct"/>
          </w:tcPr>
          <w:p w:rsidR="001D2C7D" w:rsidRPr="00400731" w:rsidRDefault="001D2C7D" w:rsidP="00257C7C">
            <w:pPr>
              <w:pStyle w:val="ConsPlusNormal"/>
              <w:rPr>
                <w:rFonts w:eastAsia="Calibri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371" w:type="pct"/>
          </w:tcPr>
          <w:p w:rsidR="001D2C7D" w:rsidRPr="00584087" w:rsidRDefault="001D2C7D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0" w:type="pct"/>
          </w:tcPr>
          <w:p w:rsidR="001D2C7D" w:rsidRPr="00584087" w:rsidRDefault="001D2C7D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4" w:type="pct"/>
          </w:tcPr>
          <w:p w:rsidR="001D2C7D" w:rsidRPr="00584087" w:rsidRDefault="001D2C7D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5" w:type="pct"/>
          </w:tcPr>
          <w:p w:rsidR="001D2C7D" w:rsidRPr="00584087" w:rsidRDefault="001D2C7D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D2C7D" w:rsidRPr="00584087" w:rsidTr="00D71FB8">
        <w:tc>
          <w:tcPr>
            <w:tcW w:w="586" w:type="pct"/>
            <w:vMerge/>
          </w:tcPr>
          <w:p w:rsidR="001D2C7D" w:rsidRDefault="001D2C7D" w:rsidP="00325D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060" w:type="pct"/>
            <w:vMerge/>
          </w:tcPr>
          <w:p w:rsidR="001D2C7D" w:rsidRDefault="001D2C7D" w:rsidP="00325D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7D" w:rsidRPr="001D2C7D" w:rsidRDefault="001D2C7D" w:rsidP="00074C6E">
            <w:pPr>
              <w:pStyle w:val="ConsPlusNormal"/>
              <w:rPr>
                <w:rFonts w:eastAsia="Calibri"/>
                <w:sz w:val="16"/>
                <w:szCs w:val="16"/>
                <w:lang w:eastAsia="en-US"/>
              </w:rPr>
            </w:pPr>
            <w:r w:rsidRPr="001D2C7D">
              <w:rPr>
                <w:rFonts w:eastAsia="Calibri"/>
                <w:sz w:val="16"/>
                <w:szCs w:val="16"/>
                <w:lang w:eastAsia="en-US"/>
              </w:rPr>
              <w:t xml:space="preserve">Наличие (более трех) зафиксированных замечаний </w:t>
            </w:r>
            <w:r w:rsidR="00074C6E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Pr="001D2C7D">
              <w:rPr>
                <w:rFonts w:eastAsia="Calibri"/>
                <w:sz w:val="16"/>
                <w:szCs w:val="16"/>
                <w:lang w:eastAsia="en-US"/>
              </w:rPr>
              <w:t>0</w:t>
            </w:r>
            <w:r w:rsidR="00074C6E">
              <w:rPr>
                <w:rFonts w:eastAsia="Calibri"/>
                <w:sz w:val="16"/>
                <w:szCs w:val="16"/>
                <w:lang w:eastAsia="en-US"/>
              </w:rPr>
              <w:t xml:space="preserve"> б.</w:t>
            </w:r>
          </w:p>
        </w:tc>
        <w:tc>
          <w:tcPr>
            <w:tcW w:w="891" w:type="pct"/>
            <w:vAlign w:val="center"/>
          </w:tcPr>
          <w:p w:rsidR="001D2C7D" w:rsidRPr="00400731" w:rsidRDefault="001D2C7D" w:rsidP="008A063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371" w:type="pct"/>
          </w:tcPr>
          <w:p w:rsidR="001D2C7D" w:rsidRPr="00584087" w:rsidRDefault="001D2C7D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0" w:type="pct"/>
          </w:tcPr>
          <w:p w:rsidR="001D2C7D" w:rsidRPr="00584087" w:rsidRDefault="001D2C7D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4" w:type="pct"/>
          </w:tcPr>
          <w:p w:rsidR="001D2C7D" w:rsidRPr="00584087" w:rsidRDefault="001D2C7D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5" w:type="pct"/>
          </w:tcPr>
          <w:p w:rsidR="001D2C7D" w:rsidRPr="00584087" w:rsidRDefault="001D2C7D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D2C7D" w:rsidRPr="00584087" w:rsidTr="00D71FB8">
        <w:trPr>
          <w:trHeight w:val="847"/>
        </w:trPr>
        <w:tc>
          <w:tcPr>
            <w:tcW w:w="586" w:type="pct"/>
            <w:vMerge w:val="restart"/>
          </w:tcPr>
          <w:p w:rsidR="001D2C7D" w:rsidRPr="00E9691B" w:rsidRDefault="001D2C7D" w:rsidP="00325DFC">
            <w:pPr>
              <w:spacing w:after="0" w:line="240" w:lineRule="auto"/>
              <w:ind w:right="12"/>
              <w:rPr>
                <w:rFonts w:ascii="Times New Roman" w:hAnsi="Times New Roman"/>
                <w:sz w:val="16"/>
                <w:szCs w:val="16"/>
              </w:rPr>
            </w:pPr>
            <w:r w:rsidRPr="00E9691B">
              <w:rPr>
                <w:rFonts w:ascii="Times New Roman" w:hAnsi="Times New Roman"/>
                <w:sz w:val="16"/>
                <w:szCs w:val="16"/>
              </w:rPr>
              <w:t>1.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E9691B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3C6837">
              <w:rPr>
                <w:rFonts w:ascii="Times New Roman" w:hAnsi="Times New Roman"/>
                <w:sz w:val="16"/>
                <w:szCs w:val="16"/>
              </w:rPr>
              <w:t>ланирование выездных мероприятий по проведению осмотров пищеблоков/технологического оборудования</w:t>
            </w:r>
          </w:p>
        </w:tc>
        <w:tc>
          <w:tcPr>
            <w:tcW w:w="1060" w:type="pct"/>
            <w:vMerge w:val="restart"/>
          </w:tcPr>
          <w:p w:rsidR="001D2C7D" w:rsidRPr="00222066" w:rsidRDefault="001D2C7D" w:rsidP="00325D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3C6837">
              <w:rPr>
                <w:rFonts w:ascii="Times New Roman" w:hAnsi="Times New Roman"/>
                <w:sz w:val="16"/>
                <w:szCs w:val="16"/>
              </w:rPr>
              <w:t>беспечение запланированных выездных мероприятий по проведению осмотров пищеблоков/технологического оборудования с целью оценки его работоспособности (замены, приобретения и др.) дошкольных, общеобразовательных учреждений согласно обращениям граждан, приказам и сообщениям от главного управления образования администрации города Красноярска о заболеваниях в образовательных учреждениях и др.</w:t>
            </w:r>
          </w:p>
        </w:tc>
        <w:tc>
          <w:tcPr>
            <w:tcW w:w="1063" w:type="pct"/>
            <w:gridSpan w:val="2"/>
          </w:tcPr>
          <w:p w:rsidR="001D2C7D" w:rsidRPr="001D2C7D" w:rsidRDefault="001D2C7D" w:rsidP="00CB640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D2C7D">
              <w:rPr>
                <w:rFonts w:ascii="Times New Roman" w:hAnsi="Times New Roman"/>
                <w:sz w:val="16"/>
                <w:szCs w:val="16"/>
              </w:rPr>
              <w:t>Обеспечено своевременно, без замечаний</w:t>
            </w:r>
          </w:p>
          <w:p w:rsidR="001D2C7D" w:rsidRPr="001D2C7D" w:rsidRDefault="001D2C7D" w:rsidP="00CB640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D2C7D"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баллов по показателю </w:t>
            </w:r>
            <w:r w:rsidR="00124900">
              <w:rPr>
                <w:rFonts w:ascii="Times New Roman" w:hAnsi="Times New Roman"/>
                <w:sz w:val="16"/>
                <w:szCs w:val="16"/>
              </w:rPr>
              <w:t>–</w:t>
            </w:r>
            <w:r w:rsidRPr="001D2C7D">
              <w:rPr>
                <w:rFonts w:ascii="Times New Roman" w:hAnsi="Times New Roman"/>
                <w:sz w:val="16"/>
                <w:szCs w:val="16"/>
              </w:rPr>
              <w:t xml:space="preserve"> 105</w:t>
            </w:r>
            <w:r w:rsidR="00124900">
              <w:rPr>
                <w:rFonts w:ascii="Times New Roman" w:hAnsi="Times New Roman"/>
                <w:sz w:val="16"/>
                <w:szCs w:val="16"/>
              </w:rPr>
              <w:t xml:space="preserve"> б.</w:t>
            </w:r>
          </w:p>
        </w:tc>
        <w:tc>
          <w:tcPr>
            <w:tcW w:w="891" w:type="pct"/>
          </w:tcPr>
          <w:p w:rsidR="001D2C7D" w:rsidRPr="00400731" w:rsidRDefault="001D2C7D" w:rsidP="00257C7C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371" w:type="pct"/>
          </w:tcPr>
          <w:p w:rsidR="001D2C7D" w:rsidRPr="00584087" w:rsidRDefault="001D2C7D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0" w:type="pct"/>
          </w:tcPr>
          <w:p w:rsidR="001D2C7D" w:rsidRPr="00584087" w:rsidRDefault="001D2C7D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4" w:type="pct"/>
          </w:tcPr>
          <w:p w:rsidR="001D2C7D" w:rsidRPr="00584087" w:rsidRDefault="001D2C7D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5" w:type="pct"/>
          </w:tcPr>
          <w:p w:rsidR="001D2C7D" w:rsidRPr="00584087" w:rsidRDefault="001D2C7D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D2C7D" w:rsidRPr="00584087" w:rsidTr="00D71FB8">
        <w:tc>
          <w:tcPr>
            <w:tcW w:w="586" w:type="pct"/>
            <w:vMerge/>
          </w:tcPr>
          <w:p w:rsidR="001D2C7D" w:rsidRPr="008A0630" w:rsidRDefault="001D2C7D" w:rsidP="00325DFC">
            <w:pPr>
              <w:spacing w:after="0" w:line="240" w:lineRule="auto"/>
              <w:ind w:right="1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0" w:type="pct"/>
            <w:vMerge/>
          </w:tcPr>
          <w:p w:rsidR="001D2C7D" w:rsidRDefault="001D2C7D" w:rsidP="00325D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3" w:type="pct"/>
            <w:gridSpan w:val="2"/>
          </w:tcPr>
          <w:p w:rsidR="001D2C7D" w:rsidRPr="001D2C7D" w:rsidRDefault="001D2C7D" w:rsidP="00CB640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D2C7D">
              <w:rPr>
                <w:rFonts w:ascii="Times New Roman" w:hAnsi="Times New Roman"/>
                <w:sz w:val="16"/>
                <w:szCs w:val="16"/>
              </w:rPr>
              <w:t xml:space="preserve">Наличие единичных (не более трех) зафиксированных замечаний </w:t>
            </w:r>
          </w:p>
          <w:p w:rsidR="001D2C7D" w:rsidRPr="001D2C7D" w:rsidRDefault="001D2C7D" w:rsidP="00CB640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D2C7D">
              <w:rPr>
                <w:rFonts w:ascii="Times New Roman" w:hAnsi="Times New Roman"/>
                <w:sz w:val="16"/>
                <w:szCs w:val="16"/>
              </w:rPr>
              <w:t>40</w:t>
            </w:r>
            <w:r w:rsidR="00124900">
              <w:rPr>
                <w:rFonts w:ascii="Times New Roman" w:hAnsi="Times New Roman"/>
                <w:sz w:val="16"/>
                <w:szCs w:val="16"/>
              </w:rPr>
              <w:t xml:space="preserve"> б.</w:t>
            </w:r>
          </w:p>
        </w:tc>
        <w:tc>
          <w:tcPr>
            <w:tcW w:w="891" w:type="pct"/>
          </w:tcPr>
          <w:p w:rsidR="001D2C7D" w:rsidRPr="00400731" w:rsidRDefault="001D2C7D" w:rsidP="00257C7C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371" w:type="pct"/>
          </w:tcPr>
          <w:p w:rsidR="001D2C7D" w:rsidRPr="00584087" w:rsidRDefault="001D2C7D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0" w:type="pct"/>
          </w:tcPr>
          <w:p w:rsidR="001D2C7D" w:rsidRPr="00584087" w:rsidRDefault="001D2C7D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4" w:type="pct"/>
          </w:tcPr>
          <w:p w:rsidR="001D2C7D" w:rsidRPr="00584087" w:rsidRDefault="001D2C7D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5" w:type="pct"/>
          </w:tcPr>
          <w:p w:rsidR="001D2C7D" w:rsidRPr="00584087" w:rsidRDefault="001D2C7D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D2C7D" w:rsidRPr="00584087" w:rsidTr="00D71FB8">
        <w:tc>
          <w:tcPr>
            <w:tcW w:w="586" w:type="pct"/>
            <w:vMerge/>
          </w:tcPr>
          <w:p w:rsidR="001D2C7D" w:rsidRPr="008A0630" w:rsidRDefault="001D2C7D" w:rsidP="00325DFC">
            <w:pPr>
              <w:spacing w:after="0" w:line="240" w:lineRule="auto"/>
              <w:ind w:right="1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0" w:type="pct"/>
            <w:vMerge/>
          </w:tcPr>
          <w:p w:rsidR="001D2C7D" w:rsidRDefault="001D2C7D" w:rsidP="00325D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3" w:type="pct"/>
            <w:gridSpan w:val="2"/>
          </w:tcPr>
          <w:p w:rsidR="001D2C7D" w:rsidRPr="001D2C7D" w:rsidRDefault="001D2C7D" w:rsidP="00074C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D2C7D">
              <w:rPr>
                <w:rFonts w:ascii="Times New Roman" w:hAnsi="Times New Roman"/>
                <w:sz w:val="16"/>
                <w:szCs w:val="16"/>
              </w:rPr>
              <w:t>Наличие (более трех) зафиксированных замечаний</w:t>
            </w:r>
            <w:r w:rsidR="00074C6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D2C7D">
              <w:rPr>
                <w:rFonts w:ascii="Times New Roman" w:hAnsi="Times New Roman"/>
                <w:sz w:val="16"/>
                <w:szCs w:val="16"/>
              </w:rPr>
              <w:t>0</w:t>
            </w:r>
            <w:r w:rsidR="00074C6E">
              <w:rPr>
                <w:rFonts w:ascii="Times New Roman" w:hAnsi="Times New Roman"/>
                <w:sz w:val="16"/>
                <w:szCs w:val="16"/>
              </w:rPr>
              <w:t>б.</w:t>
            </w:r>
          </w:p>
        </w:tc>
        <w:tc>
          <w:tcPr>
            <w:tcW w:w="891" w:type="pct"/>
            <w:vAlign w:val="center"/>
          </w:tcPr>
          <w:p w:rsidR="001D2C7D" w:rsidRPr="00584087" w:rsidRDefault="001D2C7D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1" w:type="pct"/>
          </w:tcPr>
          <w:p w:rsidR="001D2C7D" w:rsidRPr="00584087" w:rsidRDefault="001D2C7D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0" w:type="pct"/>
          </w:tcPr>
          <w:p w:rsidR="001D2C7D" w:rsidRPr="00584087" w:rsidRDefault="001D2C7D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4" w:type="pct"/>
          </w:tcPr>
          <w:p w:rsidR="001D2C7D" w:rsidRPr="00584087" w:rsidRDefault="001D2C7D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5" w:type="pct"/>
          </w:tcPr>
          <w:p w:rsidR="001D2C7D" w:rsidRPr="00584087" w:rsidRDefault="001D2C7D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D2C7D" w:rsidRPr="00584087" w:rsidTr="00D71FB8">
        <w:tc>
          <w:tcPr>
            <w:tcW w:w="4655" w:type="pct"/>
            <w:gridSpan w:val="8"/>
          </w:tcPr>
          <w:p w:rsidR="001D2C7D" w:rsidRPr="001D2C7D" w:rsidRDefault="001D2C7D" w:rsidP="00B7295F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1D2C7D">
              <w:rPr>
                <w:rFonts w:ascii="Times New Roman" w:hAnsi="Times New Roman"/>
                <w:b/>
                <w:sz w:val="16"/>
                <w:szCs w:val="16"/>
              </w:rPr>
              <w:t>Итого по разделу</w:t>
            </w:r>
          </w:p>
        </w:tc>
        <w:tc>
          <w:tcPr>
            <w:tcW w:w="345" w:type="pct"/>
          </w:tcPr>
          <w:p w:rsidR="001D2C7D" w:rsidRPr="00584087" w:rsidRDefault="001D2C7D" w:rsidP="00B7295F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D2C7D" w:rsidRPr="00584087" w:rsidTr="00D71FB8">
        <w:tc>
          <w:tcPr>
            <w:tcW w:w="5000" w:type="pct"/>
            <w:gridSpan w:val="9"/>
          </w:tcPr>
          <w:p w:rsidR="001D2C7D" w:rsidRPr="001D2C7D" w:rsidRDefault="001D2C7D" w:rsidP="00B7295F">
            <w:pPr>
              <w:pStyle w:val="a4"/>
              <w:spacing w:after="0" w:line="360" w:lineRule="auto"/>
              <w:ind w:left="36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2C7D">
              <w:rPr>
                <w:rFonts w:ascii="Times New Roman" w:hAnsi="Times New Roman"/>
                <w:b/>
                <w:sz w:val="16"/>
                <w:szCs w:val="16"/>
              </w:rPr>
              <w:t>2. Выплаты за интенсивность и высокие результаты работы</w:t>
            </w:r>
          </w:p>
        </w:tc>
      </w:tr>
      <w:tr w:rsidR="001D2C7D" w:rsidRPr="00584087" w:rsidTr="00D71FB8">
        <w:trPr>
          <w:trHeight w:val="622"/>
        </w:trPr>
        <w:tc>
          <w:tcPr>
            <w:tcW w:w="586" w:type="pct"/>
            <w:vMerge w:val="restart"/>
          </w:tcPr>
          <w:p w:rsidR="001D2C7D" w:rsidRPr="00584087" w:rsidRDefault="001D2C7D" w:rsidP="00325DF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 xml:space="preserve">2.1.  </w:t>
            </w: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3C6837">
              <w:rPr>
                <w:rFonts w:ascii="Times New Roman" w:hAnsi="Times New Roman"/>
                <w:sz w:val="16"/>
                <w:szCs w:val="16"/>
              </w:rPr>
              <w:t>ачественное и своевременное выполнение функций и работ, возложенных на отдел</w:t>
            </w:r>
          </w:p>
        </w:tc>
        <w:tc>
          <w:tcPr>
            <w:tcW w:w="1060" w:type="pct"/>
            <w:vMerge w:val="restart"/>
          </w:tcPr>
          <w:p w:rsidR="001D2C7D" w:rsidRPr="00584087" w:rsidRDefault="001D2C7D" w:rsidP="00325D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3C6837">
              <w:rPr>
                <w:rFonts w:ascii="Times New Roman" w:hAnsi="Times New Roman"/>
                <w:sz w:val="16"/>
                <w:szCs w:val="16"/>
              </w:rPr>
              <w:t>рганизация процесса взаимодействия с дошкольными, общеобразовательными учреждениями, организаторами питания, централизованными бухгалтериями и другими организациями для оперативного выполнения поставленных задач</w:t>
            </w:r>
          </w:p>
        </w:tc>
        <w:tc>
          <w:tcPr>
            <w:tcW w:w="1053" w:type="pct"/>
          </w:tcPr>
          <w:p w:rsidR="001D2C7D" w:rsidRPr="001D2C7D" w:rsidRDefault="001D2C7D" w:rsidP="00325D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D2C7D">
              <w:rPr>
                <w:rFonts w:ascii="Times New Roman" w:hAnsi="Times New Roman"/>
                <w:sz w:val="16"/>
                <w:szCs w:val="16"/>
              </w:rPr>
              <w:t xml:space="preserve">Обеспечено своевременно, без замечаний Максимальное количество баллов по показателю </w:t>
            </w:r>
            <w:r w:rsidR="00124900">
              <w:rPr>
                <w:rFonts w:ascii="Times New Roman" w:hAnsi="Times New Roman"/>
                <w:sz w:val="16"/>
                <w:szCs w:val="16"/>
              </w:rPr>
              <w:t>–</w:t>
            </w:r>
            <w:r w:rsidRPr="001D2C7D">
              <w:rPr>
                <w:rFonts w:ascii="Times New Roman" w:hAnsi="Times New Roman"/>
                <w:sz w:val="16"/>
                <w:szCs w:val="16"/>
              </w:rPr>
              <w:t xml:space="preserve"> 90</w:t>
            </w:r>
            <w:r w:rsidR="00124900">
              <w:rPr>
                <w:rFonts w:ascii="Times New Roman" w:hAnsi="Times New Roman"/>
                <w:sz w:val="16"/>
                <w:szCs w:val="16"/>
              </w:rPr>
              <w:t xml:space="preserve"> б.</w:t>
            </w:r>
          </w:p>
        </w:tc>
        <w:tc>
          <w:tcPr>
            <w:tcW w:w="901" w:type="pct"/>
            <w:gridSpan w:val="2"/>
            <w:vAlign w:val="center"/>
          </w:tcPr>
          <w:p w:rsidR="001D2C7D" w:rsidRPr="001D2C7D" w:rsidRDefault="001D2C7D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D2C7D" w:rsidRPr="001D2C7D" w:rsidRDefault="001D2C7D" w:rsidP="0022206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1" w:type="pct"/>
          </w:tcPr>
          <w:p w:rsidR="001D2C7D" w:rsidRPr="00584087" w:rsidRDefault="001D2C7D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0" w:type="pct"/>
          </w:tcPr>
          <w:p w:rsidR="001D2C7D" w:rsidRPr="00584087" w:rsidRDefault="001D2C7D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4" w:type="pct"/>
          </w:tcPr>
          <w:p w:rsidR="001D2C7D" w:rsidRPr="00584087" w:rsidRDefault="001D2C7D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5" w:type="pct"/>
          </w:tcPr>
          <w:p w:rsidR="001D2C7D" w:rsidRPr="00584087" w:rsidRDefault="001D2C7D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D2C7D" w:rsidRPr="00584087" w:rsidTr="00D71FB8">
        <w:trPr>
          <w:trHeight w:val="560"/>
        </w:trPr>
        <w:tc>
          <w:tcPr>
            <w:tcW w:w="586" w:type="pct"/>
            <w:vMerge/>
          </w:tcPr>
          <w:p w:rsidR="001D2C7D" w:rsidRPr="00584087" w:rsidRDefault="001D2C7D" w:rsidP="00325D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0" w:type="pct"/>
            <w:vMerge/>
          </w:tcPr>
          <w:p w:rsidR="001D2C7D" w:rsidRDefault="001D2C7D" w:rsidP="00325DFC">
            <w:pPr>
              <w:pStyle w:val="ConsPlusNormal"/>
            </w:pPr>
          </w:p>
        </w:tc>
        <w:tc>
          <w:tcPr>
            <w:tcW w:w="1053" w:type="pct"/>
            <w:tcBorders>
              <w:bottom w:val="single" w:sz="4" w:space="0" w:color="auto"/>
            </w:tcBorders>
          </w:tcPr>
          <w:p w:rsidR="001D2C7D" w:rsidRPr="001D2C7D" w:rsidRDefault="001D2C7D" w:rsidP="00325D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D2C7D">
              <w:rPr>
                <w:rFonts w:ascii="Times New Roman" w:hAnsi="Times New Roman"/>
                <w:sz w:val="16"/>
                <w:szCs w:val="16"/>
              </w:rPr>
              <w:t xml:space="preserve">Наличие единичных (не более трех) зафиксированных замечаний </w:t>
            </w:r>
          </w:p>
          <w:p w:rsidR="001D2C7D" w:rsidRPr="001D2C7D" w:rsidRDefault="001D2C7D" w:rsidP="00325D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D2C7D">
              <w:rPr>
                <w:rFonts w:ascii="Times New Roman" w:hAnsi="Times New Roman"/>
                <w:sz w:val="16"/>
                <w:szCs w:val="16"/>
              </w:rPr>
              <w:t>30</w:t>
            </w:r>
            <w:r w:rsidR="00124900">
              <w:rPr>
                <w:rFonts w:ascii="Times New Roman" w:hAnsi="Times New Roman"/>
                <w:sz w:val="16"/>
                <w:szCs w:val="16"/>
              </w:rPr>
              <w:t xml:space="preserve"> б.</w:t>
            </w:r>
          </w:p>
        </w:tc>
        <w:tc>
          <w:tcPr>
            <w:tcW w:w="901" w:type="pct"/>
            <w:gridSpan w:val="2"/>
            <w:tcBorders>
              <w:bottom w:val="single" w:sz="4" w:space="0" w:color="auto"/>
            </w:tcBorders>
            <w:vAlign w:val="center"/>
          </w:tcPr>
          <w:p w:rsidR="001D2C7D" w:rsidRPr="001D2C7D" w:rsidRDefault="001D2C7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</w:tcPr>
          <w:p w:rsidR="001D2C7D" w:rsidRPr="00584087" w:rsidRDefault="001D2C7D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:rsidR="001D2C7D" w:rsidRPr="00584087" w:rsidRDefault="001D2C7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:rsidR="001D2C7D" w:rsidRPr="00584087" w:rsidRDefault="001D2C7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5" w:type="pct"/>
            <w:tcBorders>
              <w:bottom w:val="single" w:sz="4" w:space="0" w:color="auto"/>
            </w:tcBorders>
          </w:tcPr>
          <w:p w:rsidR="001D2C7D" w:rsidRPr="00584087" w:rsidRDefault="001D2C7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D2C7D" w:rsidRPr="00584087" w:rsidTr="00D71FB8">
        <w:trPr>
          <w:trHeight w:val="575"/>
        </w:trPr>
        <w:tc>
          <w:tcPr>
            <w:tcW w:w="586" w:type="pct"/>
            <w:vMerge/>
          </w:tcPr>
          <w:p w:rsidR="001D2C7D" w:rsidRPr="00584087" w:rsidRDefault="001D2C7D" w:rsidP="00325D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0" w:type="pct"/>
            <w:vMerge/>
          </w:tcPr>
          <w:p w:rsidR="001D2C7D" w:rsidRPr="00584087" w:rsidRDefault="001D2C7D" w:rsidP="00325DFC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3" w:type="pct"/>
          </w:tcPr>
          <w:p w:rsidR="001D2C7D" w:rsidRPr="001D2C7D" w:rsidRDefault="001D2C7D" w:rsidP="00074C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D2C7D">
              <w:rPr>
                <w:rFonts w:ascii="Times New Roman" w:hAnsi="Times New Roman"/>
                <w:sz w:val="16"/>
                <w:szCs w:val="16"/>
              </w:rPr>
              <w:t>Наличие (более трех) зафиксированных замечаний</w:t>
            </w:r>
            <w:r w:rsidR="00074C6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D2C7D">
              <w:rPr>
                <w:rFonts w:ascii="Times New Roman" w:hAnsi="Times New Roman"/>
                <w:sz w:val="16"/>
                <w:szCs w:val="16"/>
              </w:rPr>
              <w:t>0</w:t>
            </w:r>
            <w:r w:rsidR="00074C6E">
              <w:rPr>
                <w:rFonts w:ascii="Times New Roman" w:hAnsi="Times New Roman"/>
                <w:sz w:val="16"/>
                <w:szCs w:val="16"/>
              </w:rPr>
              <w:t xml:space="preserve"> б.</w:t>
            </w:r>
          </w:p>
        </w:tc>
        <w:tc>
          <w:tcPr>
            <w:tcW w:w="901" w:type="pct"/>
            <w:gridSpan w:val="2"/>
            <w:vAlign w:val="center"/>
          </w:tcPr>
          <w:p w:rsidR="001D2C7D" w:rsidRPr="001D2C7D" w:rsidRDefault="001D2C7D" w:rsidP="00830CE1">
            <w:pPr>
              <w:spacing w:after="0" w:line="240" w:lineRule="auto"/>
              <w:ind w:firstLine="7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1" w:type="pct"/>
          </w:tcPr>
          <w:p w:rsidR="001D2C7D" w:rsidRPr="00584087" w:rsidRDefault="001D2C7D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0" w:type="pct"/>
          </w:tcPr>
          <w:p w:rsidR="001D2C7D" w:rsidRPr="00584087" w:rsidRDefault="001D2C7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4" w:type="pct"/>
          </w:tcPr>
          <w:p w:rsidR="001D2C7D" w:rsidRPr="00584087" w:rsidRDefault="001D2C7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5" w:type="pct"/>
          </w:tcPr>
          <w:p w:rsidR="001D2C7D" w:rsidRPr="00584087" w:rsidRDefault="001D2C7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D2C7D" w:rsidRPr="00584087" w:rsidTr="00D71FB8">
        <w:trPr>
          <w:trHeight w:val="575"/>
        </w:trPr>
        <w:tc>
          <w:tcPr>
            <w:tcW w:w="586" w:type="pct"/>
            <w:vMerge w:val="restart"/>
          </w:tcPr>
          <w:p w:rsidR="001D2C7D" w:rsidRPr="00584087" w:rsidRDefault="001D2C7D" w:rsidP="00325D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2.2. О</w:t>
            </w:r>
            <w:r w:rsidRPr="003C6837">
              <w:rPr>
                <w:rFonts w:ascii="Times New Roman" w:hAnsi="Times New Roman"/>
                <w:sz w:val="16"/>
                <w:szCs w:val="16"/>
              </w:rPr>
              <w:t xml:space="preserve">рганизация выездных мероприятий по проведению осмотров пищеблоков/технологического оборудования </w:t>
            </w:r>
          </w:p>
        </w:tc>
        <w:tc>
          <w:tcPr>
            <w:tcW w:w="1060" w:type="pct"/>
            <w:vMerge w:val="restart"/>
          </w:tcPr>
          <w:p w:rsidR="001D2C7D" w:rsidRPr="00584087" w:rsidRDefault="001D2C7D" w:rsidP="00325DFC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3C6837">
              <w:rPr>
                <w:rFonts w:ascii="Times New Roman" w:hAnsi="Times New Roman"/>
                <w:sz w:val="16"/>
                <w:szCs w:val="16"/>
              </w:rPr>
              <w:t>воевременная организация выездных мероприятий с целью оценки состояния пищеблоков/технологического оборудования с целью оценки его работоспособности (замены, приобретения и др.) согласно плану</w:t>
            </w:r>
          </w:p>
        </w:tc>
        <w:tc>
          <w:tcPr>
            <w:tcW w:w="1053" w:type="pct"/>
          </w:tcPr>
          <w:p w:rsidR="001D2C7D" w:rsidRPr="001D2C7D" w:rsidRDefault="001D2C7D" w:rsidP="00A314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D2C7D">
              <w:rPr>
                <w:rFonts w:ascii="Times New Roman" w:hAnsi="Times New Roman"/>
                <w:sz w:val="16"/>
                <w:szCs w:val="16"/>
              </w:rPr>
              <w:t>Обеспечено своевременно, без замечаний</w:t>
            </w:r>
          </w:p>
          <w:p w:rsidR="001D2C7D" w:rsidRPr="001D2C7D" w:rsidRDefault="001D2C7D" w:rsidP="00A3140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D2C7D"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баллов по показателю </w:t>
            </w:r>
            <w:r w:rsidR="00124900">
              <w:rPr>
                <w:rFonts w:ascii="Times New Roman" w:hAnsi="Times New Roman"/>
                <w:sz w:val="16"/>
                <w:szCs w:val="16"/>
              </w:rPr>
              <w:t>–</w:t>
            </w:r>
            <w:r w:rsidRPr="001D2C7D">
              <w:rPr>
                <w:rFonts w:ascii="Times New Roman" w:hAnsi="Times New Roman"/>
                <w:sz w:val="16"/>
                <w:szCs w:val="16"/>
              </w:rPr>
              <w:t xml:space="preserve"> 80</w:t>
            </w:r>
            <w:r w:rsidR="00124900">
              <w:rPr>
                <w:rFonts w:ascii="Times New Roman" w:hAnsi="Times New Roman"/>
                <w:sz w:val="16"/>
                <w:szCs w:val="16"/>
              </w:rPr>
              <w:t xml:space="preserve"> б.</w:t>
            </w:r>
          </w:p>
        </w:tc>
        <w:tc>
          <w:tcPr>
            <w:tcW w:w="901" w:type="pct"/>
            <w:gridSpan w:val="2"/>
          </w:tcPr>
          <w:p w:rsidR="001D2C7D" w:rsidRPr="001D2C7D" w:rsidRDefault="001D2C7D" w:rsidP="00257C7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1" w:type="pct"/>
          </w:tcPr>
          <w:p w:rsidR="001D2C7D" w:rsidRPr="00584087" w:rsidRDefault="001D2C7D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0" w:type="pct"/>
          </w:tcPr>
          <w:p w:rsidR="001D2C7D" w:rsidRPr="00584087" w:rsidRDefault="001D2C7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4" w:type="pct"/>
          </w:tcPr>
          <w:p w:rsidR="001D2C7D" w:rsidRPr="00584087" w:rsidRDefault="001D2C7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5" w:type="pct"/>
          </w:tcPr>
          <w:p w:rsidR="001D2C7D" w:rsidRPr="00584087" w:rsidRDefault="001D2C7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D2C7D" w:rsidRPr="00584087" w:rsidTr="00D71FB8">
        <w:trPr>
          <w:trHeight w:val="575"/>
        </w:trPr>
        <w:tc>
          <w:tcPr>
            <w:tcW w:w="586" w:type="pct"/>
            <w:vMerge/>
          </w:tcPr>
          <w:p w:rsidR="001D2C7D" w:rsidRPr="00584087" w:rsidRDefault="001D2C7D" w:rsidP="00325D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0" w:type="pct"/>
            <w:vMerge/>
          </w:tcPr>
          <w:p w:rsidR="001D2C7D" w:rsidRPr="00584087" w:rsidRDefault="001D2C7D" w:rsidP="00325DFC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3" w:type="pct"/>
          </w:tcPr>
          <w:p w:rsidR="001D2C7D" w:rsidRPr="001D2C7D" w:rsidRDefault="001D2C7D" w:rsidP="00325D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D2C7D">
              <w:rPr>
                <w:rFonts w:ascii="Times New Roman" w:hAnsi="Times New Roman"/>
                <w:sz w:val="16"/>
                <w:szCs w:val="16"/>
              </w:rPr>
              <w:t>Наличие единичных (не более трех) зафиксированных замечаний</w:t>
            </w:r>
          </w:p>
          <w:p w:rsidR="001D2C7D" w:rsidRPr="001D2C7D" w:rsidRDefault="001D2C7D" w:rsidP="00325D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D2C7D">
              <w:rPr>
                <w:rFonts w:ascii="Times New Roman" w:hAnsi="Times New Roman"/>
                <w:sz w:val="16"/>
                <w:szCs w:val="16"/>
              </w:rPr>
              <w:t>30</w:t>
            </w:r>
            <w:r w:rsidR="00124900">
              <w:rPr>
                <w:rFonts w:ascii="Times New Roman" w:hAnsi="Times New Roman"/>
                <w:sz w:val="16"/>
                <w:szCs w:val="16"/>
              </w:rPr>
              <w:t xml:space="preserve"> б.</w:t>
            </w:r>
          </w:p>
        </w:tc>
        <w:tc>
          <w:tcPr>
            <w:tcW w:w="901" w:type="pct"/>
            <w:gridSpan w:val="2"/>
            <w:vAlign w:val="center"/>
          </w:tcPr>
          <w:p w:rsidR="001D2C7D" w:rsidRPr="001D2C7D" w:rsidRDefault="001D2C7D" w:rsidP="00830CE1">
            <w:pPr>
              <w:spacing w:after="0" w:line="240" w:lineRule="auto"/>
              <w:ind w:firstLine="7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1" w:type="pct"/>
          </w:tcPr>
          <w:p w:rsidR="001D2C7D" w:rsidRPr="00584087" w:rsidRDefault="001D2C7D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0" w:type="pct"/>
          </w:tcPr>
          <w:p w:rsidR="001D2C7D" w:rsidRPr="00584087" w:rsidRDefault="001D2C7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4" w:type="pct"/>
          </w:tcPr>
          <w:p w:rsidR="001D2C7D" w:rsidRPr="00584087" w:rsidRDefault="001D2C7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5" w:type="pct"/>
          </w:tcPr>
          <w:p w:rsidR="001D2C7D" w:rsidRPr="00584087" w:rsidRDefault="001D2C7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D2C7D" w:rsidRPr="00584087" w:rsidTr="00D71FB8">
        <w:trPr>
          <w:trHeight w:val="575"/>
        </w:trPr>
        <w:tc>
          <w:tcPr>
            <w:tcW w:w="586" w:type="pct"/>
            <w:vMerge/>
          </w:tcPr>
          <w:p w:rsidR="001D2C7D" w:rsidRPr="00584087" w:rsidRDefault="001D2C7D" w:rsidP="00AB5F3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0" w:type="pct"/>
            <w:vMerge/>
          </w:tcPr>
          <w:p w:rsidR="001D2C7D" w:rsidRPr="00584087" w:rsidRDefault="001D2C7D" w:rsidP="005A1B72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53" w:type="pct"/>
          </w:tcPr>
          <w:p w:rsidR="001D2C7D" w:rsidRPr="001D2C7D" w:rsidRDefault="001D2C7D" w:rsidP="00074C6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D2C7D">
              <w:rPr>
                <w:rFonts w:ascii="Times New Roman" w:hAnsi="Times New Roman"/>
                <w:sz w:val="16"/>
                <w:szCs w:val="16"/>
              </w:rPr>
              <w:t>Наличие (более трех) зафиксированных замечаний</w:t>
            </w:r>
            <w:r w:rsidR="00074C6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D2C7D">
              <w:rPr>
                <w:rFonts w:ascii="Times New Roman" w:hAnsi="Times New Roman"/>
                <w:sz w:val="16"/>
                <w:szCs w:val="16"/>
              </w:rPr>
              <w:t>0</w:t>
            </w:r>
            <w:r w:rsidR="00074C6E">
              <w:rPr>
                <w:rFonts w:ascii="Times New Roman" w:hAnsi="Times New Roman"/>
                <w:sz w:val="16"/>
                <w:szCs w:val="16"/>
              </w:rPr>
              <w:t xml:space="preserve"> б.</w:t>
            </w:r>
          </w:p>
        </w:tc>
        <w:tc>
          <w:tcPr>
            <w:tcW w:w="901" w:type="pct"/>
            <w:gridSpan w:val="2"/>
            <w:vAlign w:val="center"/>
          </w:tcPr>
          <w:p w:rsidR="001D2C7D" w:rsidRPr="001D2C7D" w:rsidRDefault="001D2C7D" w:rsidP="00830CE1">
            <w:pPr>
              <w:spacing w:after="0" w:line="240" w:lineRule="auto"/>
              <w:ind w:firstLine="7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1" w:type="pct"/>
          </w:tcPr>
          <w:p w:rsidR="001D2C7D" w:rsidRPr="00584087" w:rsidRDefault="001D2C7D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0" w:type="pct"/>
          </w:tcPr>
          <w:p w:rsidR="001D2C7D" w:rsidRPr="00584087" w:rsidRDefault="001D2C7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4" w:type="pct"/>
          </w:tcPr>
          <w:p w:rsidR="001D2C7D" w:rsidRPr="00584087" w:rsidRDefault="001D2C7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5" w:type="pct"/>
          </w:tcPr>
          <w:p w:rsidR="001D2C7D" w:rsidRPr="00584087" w:rsidRDefault="001D2C7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D2C7D" w:rsidRPr="00584087" w:rsidTr="00D71FB8">
        <w:trPr>
          <w:trHeight w:val="168"/>
        </w:trPr>
        <w:tc>
          <w:tcPr>
            <w:tcW w:w="586" w:type="pct"/>
          </w:tcPr>
          <w:p w:rsidR="001D2C7D" w:rsidRPr="005A1B72" w:rsidRDefault="001D2C7D" w:rsidP="00B7295F">
            <w:pPr>
              <w:spacing w:after="0" w:line="360" w:lineRule="auto"/>
              <w:ind w:right="-13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0" w:type="pct"/>
          </w:tcPr>
          <w:p w:rsidR="001D2C7D" w:rsidRPr="00040F77" w:rsidRDefault="001D2C7D" w:rsidP="00B7295F">
            <w:pPr>
              <w:spacing w:after="0" w:line="36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009" w:type="pct"/>
            <w:gridSpan w:val="6"/>
          </w:tcPr>
          <w:p w:rsidR="001D2C7D" w:rsidRPr="001D2C7D" w:rsidRDefault="001D2C7D" w:rsidP="00B7295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2C7D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</w:t>
            </w:r>
            <w:r w:rsidRPr="001D2C7D">
              <w:rPr>
                <w:rFonts w:ascii="Times New Roman" w:hAnsi="Times New Roman"/>
                <w:b/>
                <w:sz w:val="16"/>
                <w:szCs w:val="16"/>
              </w:rPr>
              <w:t xml:space="preserve">Итого по разделу </w:t>
            </w:r>
          </w:p>
        </w:tc>
        <w:tc>
          <w:tcPr>
            <w:tcW w:w="345" w:type="pct"/>
          </w:tcPr>
          <w:p w:rsidR="001D2C7D" w:rsidRPr="00584087" w:rsidRDefault="001D2C7D" w:rsidP="00B7295F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D2C7D" w:rsidRPr="00584087" w:rsidTr="00D71FB8">
        <w:tc>
          <w:tcPr>
            <w:tcW w:w="5000" w:type="pct"/>
            <w:gridSpan w:val="9"/>
          </w:tcPr>
          <w:p w:rsidR="001D2C7D" w:rsidRPr="001D2C7D" w:rsidRDefault="001D2C7D" w:rsidP="00B7295F">
            <w:pPr>
              <w:pStyle w:val="a4"/>
              <w:spacing w:after="0" w:line="360" w:lineRule="auto"/>
              <w:ind w:left="36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2C7D">
              <w:rPr>
                <w:rFonts w:ascii="Times New Roman" w:hAnsi="Times New Roman"/>
                <w:b/>
                <w:sz w:val="16"/>
                <w:szCs w:val="16"/>
              </w:rPr>
              <w:t>3. Выплаты за качество выполняемых работ</w:t>
            </w:r>
          </w:p>
        </w:tc>
      </w:tr>
      <w:tr w:rsidR="001D2C7D" w:rsidRPr="00584087" w:rsidTr="00D71FB8">
        <w:trPr>
          <w:trHeight w:val="552"/>
        </w:trPr>
        <w:tc>
          <w:tcPr>
            <w:tcW w:w="586" w:type="pct"/>
            <w:vMerge w:val="restart"/>
          </w:tcPr>
          <w:p w:rsidR="001D2C7D" w:rsidRPr="00584087" w:rsidRDefault="001D2C7D" w:rsidP="00325D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>3.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584087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3C6837">
              <w:rPr>
                <w:rFonts w:ascii="Times New Roman" w:hAnsi="Times New Roman"/>
                <w:sz w:val="16"/>
                <w:szCs w:val="16"/>
              </w:rPr>
              <w:t>одготовка информации по итогам выездных мероприятий по проведению осмотров пищеблоков/технологического оборудования</w:t>
            </w:r>
          </w:p>
        </w:tc>
        <w:tc>
          <w:tcPr>
            <w:tcW w:w="1060" w:type="pct"/>
            <w:vMerge w:val="restart"/>
          </w:tcPr>
          <w:p w:rsidR="001D2C7D" w:rsidRPr="00584087" w:rsidRDefault="001D2C7D" w:rsidP="00325D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3C6837">
              <w:rPr>
                <w:rFonts w:ascii="Times New Roman" w:hAnsi="Times New Roman"/>
                <w:sz w:val="16"/>
                <w:szCs w:val="16"/>
              </w:rPr>
              <w:t>воевременное информирование руководителей и главного управления образования администрации города Красноярска об итогах выездных мероприятий по проведению осмотров пищеблоков/технологического оборудования с целью оценки его работоспособности (замены, приобретения и др.) дошкольных, общеобразовательных учреждений</w:t>
            </w:r>
          </w:p>
        </w:tc>
        <w:tc>
          <w:tcPr>
            <w:tcW w:w="1063" w:type="pct"/>
            <w:gridSpan w:val="2"/>
          </w:tcPr>
          <w:p w:rsidR="001D2C7D" w:rsidRPr="001D2C7D" w:rsidRDefault="001D2C7D" w:rsidP="00325DFC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 w:rsidRPr="001D2C7D">
              <w:rPr>
                <w:rFonts w:ascii="Times New Roman" w:hAnsi="Times New Roman"/>
                <w:sz w:val="16"/>
                <w:szCs w:val="16"/>
              </w:rPr>
              <w:t>Обеспечено своевременно, без замечаний</w:t>
            </w:r>
          </w:p>
          <w:p w:rsidR="001D2C7D" w:rsidRPr="001D2C7D" w:rsidRDefault="001D2C7D" w:rsidP="00325DFC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 w:rsidRPr="001D2C7D"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баллов по показателю - 90 </w:t>
            </w:r>
            <w:r w:rsidR="00124900">
              <w:rPr>
                <w:rFonts w:ascii="Times New Roman" w:hAnsi="Times New Roman"/>
                <w:sz w:val="16"/>
                <w:szCs w:val="16"/>
              </w:rPr>
              <w:t>б.</w:t>
            </w:r>
          </w:p>
        </w:tc>
        <w:tc>
          <w:tcPr>
            <w:tcW w:w="891" w:type="pct"/>
            <w:vAlign w:val="center"/>
          </w:tcPr>
          <w:p w:rsidR="001D2C7D" w:rsidRPr="00584087" w:rsidRDefault="001D2C7D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1" w:type="pct"/>
          </w:tcPr>
          <w:p w:rsidR="001D2C7D" w:rsidRPr="00584087" w:rsidRDefault="001D2C7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0" w:type="pct"/>
          </w:tcPr>
          <w:p w:rsidR="001D2C7D" w:rsidRPr="00584087" w:rsidRDefault="001D2C7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4" w:type="pct"/>
          </w:tcPr>
          <w:p w:rsidR="001D2C7D" w:rsidRPr="00584087" w:rsidRDefault="001D2C7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5" w:type="pct"/>
          </w:tcPr>
          <w:p w:rsidR="001D2C7D" w:rsidRPr="00584087" w:rsidRDefault="001D2C7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D2C7D" w:rsidRPr="00584087" w:rsidTr="00D71FB8">
        <w:trPr>
          <w:trHeight w:val="552"/>
        </w:trPr>
        <w:tc>
          <w:tcPr>
            <w:tcW w:w="586" w:type="pct"/>
            <w:vMerge/>
          </w:tcPr>
          <w:p w:rsidR="001D2C7D" w:rsidRPr="00584087" w:rsidRDefault="001D2C7D" w:rsidP="00325D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0" w:type="pct"/>
            <w:vMerge/>
          </w:tcPr>
          <w:p w:rsidR="001D2C7D" w:rsidRDefault="001D2C7D" w:rsidP="00325D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3" w:type="pct"/>
            <w:gridSpan w:val="2"/>
          </w:tcPr>
          <w:p w:rsidR="001D2C7D" w:rsidRPr="001D2C7D" w:rsidRDefault="001D2C7D" w:rsidP="00325DFC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 w:rsidRPr="001D2C7D">
              <w:rPr>
                <w:rFonts w:ascii="Times New Roman" w:hAnsi="Times New Roman"/>
                <w:sz w:val="16"/>
                <w:szCs w:val="16"/>
              </w:rPr>
              <w:t>Наличие единичных (не более трех) зафиксированных замечаний</w:t>
            </w:r>
          </w:p>
          <w:p w:rsidR="001D2C7D" w:rsidRPr="001D2C7D" w:rsidRDefault="001D2C7D" w:rsidP="00325DFC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 w:rsidRPr="001D2C7D">
              <w:rPr>
                <w:rFonts w:ascii="Times New Roman" w:hAnsi="Times New Roman"/>
                <w:sz w:val="16"/>
                <w:szCs w:val="16"/>
              </w:rPr>
              <w:t>30</w:t>
            </w:r>
            <w:r w:rsidR="00124900">
              <w:rPr>
                <w:rFonts w:ascii="Times New Roman" w:hAnsi="Times New Roman"/>
                <w:sz w:val="16"/>
                <w:szCs w:val="16"/>
              </w:rPr>
              <w:t xml:space="preserve"> б.</w:t>
            </w:r>
          </w:p>
        </w:tc>
        <w:tc>
          <w:tcPr>
            <w:tcW w:w="891" w:type="pct"/>
            <w:vAlign w:val="center"/>
          </w:tcPr>
          <w:p w:rsidR="001D2C7D" w:rsidRPr="00584087" w:rsidRDefault="001D2C7D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1" w:type="pct"/>
          </w:tcPr>
          <w:p w:rsidR="001D2C7D" w:rsidRPr="00584087" w:rsidRDefault="001D2C7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0" w:type="pct"/>
          </w:tcPr>
          <w:p w:rsidR="001D2C7D" w:rsidRPr="00584087" w:rsidRDefault="001D2C7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4" w:type="pct"/>
          </w:tcPr>
          <w:p w:rsidR="001D2C7D" w:rsidRPr="00584087" w:rsidRDefault="001D2C7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5" w:type="pct"/>
          </w:tcPr>
          <w:p w:rsidR="001D2C7D" w:rsidRPr="00584087" w:rsidRDefault="001D2C7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D2C7D" w:rsidRPr="00584087" w:rsidTr="00D71FB8">
        <w:trPr>
          <w:trHeight w:val="552"/>
        </w:trPr>
        <w:tc>
          <w:tcPr>
            <w:tcW w:w="586" w:type="pct"/>
            <w:vMerge/>
          </w:tcPr>
          <w:p w:rsidR="001D2C7D" w:rsidRPr="00584087" w:rsidRDefault="001D2C7D" w:rsidP="00325D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0" w:type="pct"/>
            <w:vMerge/>
          </w:tcPr>
          <w:p w:rsidR="001D2C7D" w:rsidRDefault="001D2C7D" w:rsidP="00325D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3" w:type="pct"/>
            <w:gridSpan w:val="2"/>
          </w:tcPr>
          <w:p w:rsidR="001D2C7D" w:rsidRPr="001D2C7D" w:rsidRDefault="001D2C7D" w:rsidP="00074C6E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 w:rsidRPr="001D2C7D">
              <w:rPr>
                <w:rFonts w:ascii="Times New Roman" w:hAnsi="Times New Roman"/>
                <w:sz w:val="16"/>
                <w:szCs w:val="16"/>
              </w:rPr>
              <w:t xml:space="preserve">Наличие (более трех) зафиксированных замечаний </w:t>
            </w:r>
            <w:r w:rsidR="00074C6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D2C7D">
              <w:rPr>
                <w:rFonts w:ascii="Times New Roman" w:hAnsi="Times New Roman"/>
                <w:sz w:val="16"/>
                <w:szCs w:val="16"/>
              </w:rPr>
              <w:t>0</w:t>
            </w:r>
            <w:r w:rsidR="00074C6E">
              <w:rPr>
                <w:rFonts w:ascii="Times New Roman" w:hAnsi="Times New Roman"/>
                <w:sz w:val="16"/>
                <w:szCs w:val="16"/>
              </w:rPr>
              <w:t xml:space="preserve"> б.</w:t>
            </w:r>
          </w:p>
        </w:tc>
        <w:tc>
          <w:tcPr>
            <w:tcW w:w="891" w:type="pct"/>
            <w:vAlign w:val="center"/>
          </w:tcPr>
          <w:p w:rsidR="001D2C7D" w:rsidRPr="00584087" w:rsidRDefault="001D2C7D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</w:tcPr>
          <w:p w:rsidR="001D2C7D" w:rsidRPr="00584087" w:rsidRDefault="001D2C7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:rsidR="001D2C7D" w:rsidRPr="00584087" w:rsidRDefault="001D2C7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4" w:type="pct"/>
            <w:tcBorders>
              <w:bottom w:val="single" w:sz="4" w:space="0" w:color="auto"/>
            </w:tcBorders>
          </w:tcPr>
          <w:p w:rsidR="001D2C7D" w:rsidRPr="00584087" w:rsidRDefault="001D2C7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5" w:type="pct"/>
            <w:tcBorders>
              <w:bottom w:val="single" w:sz="4" w:space="0" w:color="auto"/>
            </w:tcBorders>
          </w:tcPr>
          <w:p w:rsidR="001D2C7D" w:rsidRPr="00584087" w:rsidRDefault="001D2C7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D2C7D" w:rsidRPr="00584087" w:rsidTr="00D71FB8">
        <w:trPr>
          <w:trHeight w:val="471"/>
        </w:trPr>
        <w:tc>
          <w:tcPr>
            <w:tcW w:w="586" w:type="pct"/>
            <w:vMerge w:val="restart"/>
          </w:tcPr>
          <w:p w:rsidR="001D2C7D" w:rsidRPr="00584087" w:rsidRDefault="001D2C7D" w:rsidP="00325D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3.2. Р</w:t>
            </w:r>
            <w:r w:rsidRPr="003C6837">
              <w:rPr>
                <w:rFonts w:ascii="Times New Roman" w:hAnsi="Times New Roman"/>
                <w:sz w:val="16"/>
                <w:szCs w:val="16"/>
              </w:rPr>
              <w:t>абота с входящей документацией</w:t>
            </w:r>
          </w:p>
        </w:tc>
        <w:tc>
          <w:tcPr>
            <w:tcW w:w="1060" w:type="pct"/>
            <w:vMerge w:val="restart"/>
          </w:tcPr>
          <w:p w:rsidR="001D2C7D" w:rsidRDefault="001D2C7D" w:rsidP="00325D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</w:t>
            </w:r>
            <w:r w:rsidRPr="003C6837">
              <w:rPr>
                <w:rFonts w:ascii="Times New Roman" w:hAnsi="Times New Roman"/>
                <w:sz w:val="16"/>
                <w:szCs w:val="16"/>
              </w:rPr>
              <w:t>ормирование и представление информации, документов и/или отчетности по направлению деятельности</w:t>
            </w:r>
          </w:p>
        </w:tc>
        <w:tc>
          <w:tcPr>
            <w:tcW w:w="1063" w:type="pct"/>
            <w:gridSpan w:val="2"/>
          </w:tcPr>
          <w:p w:rsidR="001D2C7D" w:rsidRPr="001D2C7D" w:rsidRDefault="001D2C7D" w:rsidP="00F86833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 w:rsidRPr="001D2C7D">
              <w:rPr>
                <w:rFonts w:ascii="Times New Roman" w:hAnsi="Times New Roman"/>
                <w:sz w:val="16"/>
                <w:szCs w:val="16"/>
              </w:rPr>
              <w:t>Обеспечено своевременно, без замечаний</w:t>
            </w:r>
          </w:p>
          <w:p w:rsidR="001D2C7D" w:rsidRPr="001D2C7D" w:rsidRDefault="001D2C7D" w:rsidP="00F86833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 w:rsidRPr="001D2C7D"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баллов по показателю </w:t>
            </w:r>
            <w:r w:rsidR="00124900">
              <w:rPr>
                <w:rFonts w:ascii="Times New Roman" w:hAnsi="Times New Roman"/>
                <w:sz w:val="16"/>
                <w:szCs w:val="16"/>
              </w:rPr>
              <w:t>–</w:t>
            </w:r>
            <w:r w:rsidRPr="001D2C7D">
              <w:rPr>
                <w:rFonts w:ascii="Times New Roman" w:hAnsi="Times New Roman"/>
                <w:sz w:val="16"/>
                <w:szCs w:val="16"/>
              </w:rPr>
              <w:t xml:space="preserve"> 50</w:t>
            </w:r>
            <w:r w:rsidR="00124900">
              <w:rPr>
                <w:rFonts w:ascii="Times New Roman" w:hAnsi="Times New Roman"/>
                <w:sz w:val="16"/>
                <w:szCs w:val="16"/>
              </w:rPr>
              <w:t xml:space="preserve"> б.</w:t>
            </w:r>
          </w:p>
        </w:tc>
        <w:tc>
          <w:tcPr>
            <w:tcW w:w="891" w:type="pct"/>
            <w:tcBorders>
              <w:right w:val="single" w:sz="4" w:space="0" w:color="auto"/>
            </w:tcBorders>
          </w:tcPr>
          <w:p w:rsidR="001D2C7D" w:rsidRPr="00400731" w:rsidRDefault="001D2C7D" w:rsidP="00257C7C">
            <w:pPr>
              <w:spacing w:after="0" w:line="240" w:lineRule="auto"/>
              <w:ind w:hanging="2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7D" w:rsidRPr="00584087" w:rsidRDefault="001D2C7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7D" w:rsidRPr="00584087" w:rsidRDefault="001D2C7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7D" w:rsidRPr="00584087" w:rsidRDefault="001D2C7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7D" w:rsidRPr="00584087" w:rsidRDefault="001D2C7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D2C7D" w:rsidRPr="00584087" w:rsidTr="00D71FB8">
        <w:trPr>
          <w:trHeight w:val="470"/>
        </w:trPr>
        <w:tc>
          <w:tcPr>
            <w:tcW w:w="586" w:type="pct"/>
            <w:vMerge/>
          </w:tcPr>
          <w:p w:rsidR="001D2C7D" w:rsidRDefault="001D2C7D" w:rsidP="00325D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0" w:type="pct"/>
            <w:vMerge/>
          </w:tcPr>
          <w:p w:rsidR="001D2C7D" w:rsidRDefault="001D2C7D" w:rsidP="00325D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3" w:type="pct"/>
            <w:gridSpan w:val="2"/>
          </w:tcPr>
          <w:p w:rsidR="001D2C7D" w:rsidRPr="001D2C7D" w:rsidRDefault="001D2C7D" w:rsidP="00325DFC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 w:rsidRPr="001D2C7D">
              <w:rPr>
                <w:rFonts w:ascii="Times New Roman" w:hAnsi="Times New Roman"/>
                <w:sz w:val="16"/>
                <w:szCs w:val="16"/>
              </w:rPr>
              <w:t>Наличие единичных (не более трех) зафиксированных замечаний</w:t>
            </w:r>
          </w:p>
          <w:p w:rsidR="001D2C7D" w:rsidRPr="001D2C7D" w:rsidRDefault="001D2C7D" w:rsidP="00325DFC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 w:rsidRPr="001D2C7D">
              <w:rPr>
                <w:rFonts w:ascii="Times New Roman" w:hAnsi="Times New Roman"/>
                <w:sz w:val="16"/>
                <w:szCs w:val="16"/>
              </w:rPr>
              <w:t>20</w:t>
            </w:r>
            <w:r w:rsidR="00124900">
              <w:rPr>
                <w:rFonts w:ascii="Times New Roman" w:hAnsi="Times New Roman"/>
                <w:sz w:val="16"/>
                <w:szCs w:val="16"/>
              </w:rPr>
              <w:t xml:space="preserve"> б.</w:t>
            </w:r>
          </w:p>
        </w:tc>
        <w:tc>
          <w:tcPr>
            <w:tcW w:w="891" w:type="pct"/>
            <w:tcBorders>
              <w:right w:val="single" w:sz="4" w:space="0" w:color="auto"/>
            </w:tcBorders>
            <w:vAlign w:val="center"/>
          </w:tcPr>
          <w:p w:rsidR="001D2C7D" w:rsidRPr="00584087" w:rsidRDefault="001D2C7D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7D" w:rsidRPr="00584087" w:rsidRDefault="001D2C7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7D" w:rsidRPr="00584087" w:rsidRDefault="001D2C7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7D" w:rsidRPr="00584087" w:rsidRDefault="001D2C7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7D" w:rsidRPr="00584087" w:rsidRDefault="001D2C7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D2C7D" w:rsidRPr="00584087" w:rsidTr="00D71FB8">
        <w:trPr>
          <w:trHeight w:val="470"/>
        </w:trPr>
        <w:tc>
          <w:tcPr>
            <w:tcW w:w="586" w:type="pct"/>
            <w:vMerge/>
          </w:tcPr>
          <w:p w:rsidR="001D2C7D" w:rsidRDefault="001D2C7D" w:rsidP="00325D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0" w:type="pct"/>
            <w:vMerge/>
          </w:tcPr>
          <w:p w:rsidR="001D2C7D" w:rsidRDefault="001D2C7D" w:rsidP="00325D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3" w:type="pct"/>
            <w:gridSpan w:val="2"/>
          </w:tcPr>
          <w:p w:rsidR="001D2C7D" w:rsidRPr="001D2C7D" w:rsidRDefault="001D2C7D" w:rsidP="00074C6E">
            <w:pPr>
              <w:spacing w:after="0" w:line="240" w:lineRule="auto"/>
              <w:ind w:hanging="2"/>
              <w:rPr>
                <w:rFonts w:ascii="Times New Roman" w:hAnsi="Times New Roman"/>
                <w:sz w:val="16"/>
                <w:szCs w:val="16"/>
              </w:rPr>
            </w:pPr>
            <w:r w:rsidRPr="001D2C7D">
              <w:rPr>
                <w:rFonts w:ascii="Times New Roman" w:hAnsi="Times New Roman"/>
                <w:sz w:val="16"/>
                <w:szCs w:val="16"/>
              </w:rPr>
              <w:t xml:space="preserve">Наличие (более трех) зафиксированных замечаний </w:t>
            </w:r>
            <w:r w:rsidR="00074C6E">
              <w:rPr>
                <w:rFonts w:ascii="Times New Roman" w:hAnsi="Times New Roman"/>
                <w:sz w:val="16"/>
                <w:szCs w:val="16"/>
              </w:rPr>
              <w:t xml:space="preserve">0 б. </w:t>
            </w:r>
          </w:p>
        </w:tc>
        <w:tc>
          <w:tcPr>
            <w:tcW w:w="891" w:type="pct"/>
            <w:tcBorders>
              <w:right w:val="single" w:sz="4" w:space="0" w:color="auto"/>
            </w:tcBorders>
            <w:vAlign w:val="center"/>
          </w:tcPr>
          <w:p w:rsidR="001D2C7D" w:rsidRPr="00584087" w:rsidRDefault="001D2C7D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7D" w:rsidRPr="00584087" w:rsidRDefault="001D2C7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7D" w:rsidRPr="00584087" w:rsidRDefault="001D2C7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7D" w:rsidRPr="00584087" w:rsidRDefault="001D2C7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C7D" w:rsidRPr="00584087" w:rsidRDefault="001D2C7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D2C7D" w:rsidRPr="00584087" w:rsidTr="00D71FB8">
        <w:trPr>
          <w:trHeight w:val="553"/>
        </w:trPr>
        <w:tc>
          <w:tcPr>
            <w:tcW w:w="586" w:type="pct"/>
            <w:vMerge w:val="restart"/>
          </w:tcPr>
          <w:p w:rsidR="001D2C7D" w:rsidRPr="00584087" w:rsidRDefault="001D2C7D" w:rsidP="00325D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84087">
              <w:rPr>
                <w:rFonts w:ascii="Times New Roman" w:hAnsi="Times New Roman"/>
                <w:sz w:val="16"/>
                <w:szCs w:val="16"/>
              </w:rPr>
              <w:t xml:space="preserve">3.3. 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 w:rsidRPr="002240C2">
              <w:rPr>
                <w:rFonts w:ascii="Times New Roman" w:hAnsi="Times New Roman"/>
                <w:sz w:val="16"/>
                <w:szCs w:val="16"/>
              </w:rPr>
              <w:t>сполнительская дисциплина</w:t>
            </w:r>
          </w:p>
        </w:tc>
        <w:tc>
          <w:tcPr>
            <w:tcW w:w="1060" w:type="pct"/>
            <w:vMerge w:val="restart"/>
          </w:tcPr>
          <w:p w:rsidR="001D2C7D" w:rsidRPr="00584087" w:rsidRDefault="001D2C7D" w:rsidP="00325D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2240C2">
              <w:rPr>
                <w:rFonts w:ascii="Times New Roman" w:hAnsi="Times New Roman"/>
                <w:sz w:val="16"/>
                <w:szCs w:val="16"/>
              </w:rPr>
              <w:t xml:space="preserve">воевременность и точность выполнения поручений </w:t>
            </w:r>
            <w:r w:rsidRPr="00546E32">
              <w:rPr>
                <w:rFonts w:ascii="Times New Roman" w:hAnsi="Times New Roman"/>
                <w:sz w:val="16"/>
                <w:szCs w:val="16"/>
              </w:rPr>
              <w:t>руководителя подразделения</w:t>
            </w:r>
          </w:p>
        </w:tc>
        <w:tc>
          <w:tcPr>
            <w:tcW w:w="1063" w:type="pct"/>
            <w:gridSpan w:val="2"/>
          </w:tcPr>
          <w:p w:rsidR="001D2C7D" w:rsidRPr="00E9691B" w:rsidRDefault="001D2C7D" w:rsidP="00325D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E9691B">
              <w:rPr>
                <w:rFonts w:ascii="Times New Roman" w:hAnsi="Times New Roman"/>
                <w:sz w:val="16"/>
                <w:szCs w:val="16"/>
              </w:rPr>
              <w:t>беспечено своевременно, без замечаний</w:t>
            </w:r>
          </w:p>
          <w:p w:rsidR="001D2C7D" w:rsidRPr="002240C2" w:rsidRDefault="001D2C7D" w:rsidP="00325D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240C2"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баллов по показателю </w:t>
            </w:r>
            <w:r w:rsidR="00124900">
              <w:rPr>
                <w:rFonts w:ascii="Times New Roman" w:hAnsi="Times New Roman"/>
                <w:sz w:val="16"/>
                <w:szCs w:val="16"/>
              </w:rPr>
              <w:t>–</w:t>
            </w:r>
            <w:r w:rsidRPr="002240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25</w:t>
            </w:r>
            <w:r w:rsidR="00124900">
              <w:rPr>
                <w:rFonts w:ascii="Times New Roman" w:hAnsi="Times New Roman"/>
                <w:sz w:val="16"/>
                <w:szCs w:val="16"/>
              </w:rPr>
              <w:t xml:space="preserve"> б.</w:t>
            </w:r>
          </w:p>
        </w:tc>
        <w:tc>
          <w:tcPr>
            <w:tcW w:w="891" w:type="pct"/>
          </w:tcPr>
          <w:p w:rsidR="001D2C7D" w:rsidRPr="00584087" w:rsidRDefault="001D2C7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</w:tcBorders>
          </w:tcPr>
          <w:p w:rsidR="001D2C7D" w:rsidRPr="00584087" w:rsidRDefault="001D2C7D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auto"/>
            </w:tcBorders>
          </w:tcPr>
          <w:p w:rsidR="001D2C7D" w:rsidRPr="00584087" w:rsidRDefault="001D2C7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auto"/>
            </w:tcBorders>
          </w:tcPr>
          <w:p w:rsidR="001D2C7D" w:rsidRPr="00584087" w:rsidRDefault="001D2C7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5" w:type="pct"/>
            <w:tcBorders>
              <w:top w:val="single" w:sz="4" w:space="0" w:color="auto"/>
            </w:tcBorders>
          </w:tcPr>
          <w:p w:rsidR="001D2C7D" w:rsidRPr="00584087" w:rsidRDefault="001D2C7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D2C7D" w:rsidRPr="00584087" w:rsidTr="00D71FB8">
        <w:trPr>
          <w:trHeight w:val="120"/>
        </w:trPr>
        <w:tc>
          <w:tcPr>
            <w:tcW w:w="586" w:type="pct"/>
            <w:vMerge/>
          </w:tcPr>
          <w:p w:rsidR="001D2C7D" w:rsidRPr="00584087" w:rsidRDefault="001D2C7D" w:rsidP="00325D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0" w:type="pct"/>
            <w:vMerge/>
          </w:tcPr>
          <w:p w:rsidR="001D2C7D" w:rsidRDefault="001D2C7D" w:rsidP="00325D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3" w:type="pct"/>
            <w:gridSpan w:val="2"/>
          </w:tcPr>
          <w:p w:rsidR="001D2C7D" w:rsidRPr="002240C2" w:rsidRDefault="001D2C7D" w:rsidP="00074C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2240C2">
              <w:rPr>
                <w:rFonts w:ascii="Times New Roman" w:hAnsi="Times New Roman"/>
                <w:sz w:val="16"/>
                <w:szCs w:val="16"/>
              </w:rPr>
              <w:t>аличие (более трех) зафиксированных замечаний</w:t>
            </w:r>
            <w:r w:rsidR="00074C6E">
              <w:rPr>
                <w:rFonts w:ascii="Times New Roman" w:hAnsi="Times New Roman"/>
                <w:sz w:val="16"/>
                <w:szCs w:val="16"/>
              </w:rPr>
              <w:t xml:space="preserve">  0 б. </w:t>
            </w:r>
          </w:p>
        </w:tc>
        <w:tc>
          <w:tcPr>
            <w:tcW w:w="891" w:type="pct"/>
          </w:tcPr>
          <w:p w:rsidR="001D2C7D" w:rsidRPr="00584087" w:rsidRDefault="001D2C7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1" w:type="pct"/>
          </w:tcPr>
          <w:p w:rsidR="001D2C7D" w:rsidRPr="00584087" w:rsidRDefault="001D2C7D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0" w:type="pct"/>
          </w:tcPr>
          <w:p w:rsidR="001D2C7D" w:rsidRPr="00584087" w:rsidRDefault="001D2C7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4" w:type="pct"/>
          </w:tcPr>
          <w:p w:rsidR="001D2C7D" w:rsidRPr="00584087" w:rsidRDefault="001D2C7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5" w:type="pct"/>
          </w:tcPr>
          <w:p w:rsidR="001D2C7D" w:rsidRPr="00584087" w:rsidRDefault="001D2C7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D2C7D" w:rsidRPr="00584087" w:rsidTr="00D71FB8">
        <w:trPr>
          <w:trHeight w:val="120"/>
        </w:trPr>
        <w:tc>
          <w:tcPr>
            <w:tcW w:w="586" w:type="pct"/>
            <w:vMerge/>
          </w:tcPr>
          <w:p w:rsidR="001D2C7D" w:rsidRPr="00584087" w:rsidRDefault="001D2C7D" w:rsidP="00325D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0" w:type="pct"/>
            <w:vMerge w:val="restart"/>
          </w:tcPr>
          <w:p w:rsidR="001D2C7D" w:rsidRDefault="001D2C7D" w:rsidP="00325D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2240C2">
              <w:rPr>
                <w:rFonts w:ascii="Times New Roman" w:hAnsi="Times New Roman"/>
                <w:sz w:val="16"/>
                <w:szCs w:val="16"/>
              </w:rPr>
              <w:t>облюдение правил внутреннего распорядка</w:t>
            </w:r>
          </w:p>
        </w:tc>
        <w:tc>
          <w:tcPr>
            <w:tcW w:w="1063" w:type="pct"/>
            <w:gridSpan w:val="2"/>
          </w:tcPr>
          <w:p w:rsidR="001D2C7D" w:rsidRDefault="001D2C7D" w:rsidP="00325D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2240C2">
              <w:rPr>
                <w:rFonts w:ascii="Times New Roman" w:hAnsi="Times New Roman"/>
                <w:sz w:val="16"/>
                <w:szCs w:val="16"/>
              </w:rPr>
              <w:t>беспечено своевременно, без замечаний</w:t>
            </w:r>
          </w:p>
          <w:p w:rsidR="001D2C7D" w:rsidRPr="002240C2" w:rsidRDefault="001D2C7D" w:rsidP="00325D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240C2">
              <w:rPr>
                <w:rFonts w:ascii="Times New Roman" w:hAnsi="Times New Roman"/>
                <w:sz w:val="16"/>
                <w:szCs w:val="16"/>
              </w:rPr>
              <w:t xml:space="preserve">Максимальное количество баллов по показателю </w:t>
            </w:r>
            <w:r w:rsidR="00124900">
              <w:rPr>
                <w:rFonts w:ascii="Times New Roman" w:hAnsi="Times New Roman"/>
                <w:sz w:val="16"/>
                <w:szCs w:val="16"/>
              </w:rPr>
              <w:t>–</w:t>
            </w:r>
            <w:r w:rsidRPr="002240C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25</w:t>
            </w:r>
            <w:r w:rsidR="00124900">
              <w:rPr>
                <w:rFonts w:ascii="Times New Roman" w:hAnsi="Times New Roman"/>
                <w:sz w:val="16"/>
                <w:szCs w:val="16"/>
              </w:rPr>
              <w:t xml:space="preserve"> б.</w:t>
            </w:r>
          </w:p>
        </w:tc>
        <w:tc>
          <w:tcPr>
            <w:tcW w:w="891" w:type="pct"/>
          </w:tcPr>
          <w:p w:rsidR="001D2C7D" w:rsidRPr="00584087" w:rsidRDefault="001D2C7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1" w:type="pct"/>
          </w:tcPr>
          <w:p w:rsidR="001D2C7D" w:rsidRPr="00584087" w:rsidRDefault="001D2C7D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0" w:type="pct"/>
          </w:tcPr>
          <w:p w:rsidR="001D2C7D" w:rsidRPr="00584087" w:rsidRDefault="001D2C7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4" w:type="pct"/>
          </w:tcPr>
          <w:p w:rsidR="001D2C7D" w:rsidRPr="00584087" w:rsidRDefault="001D2C7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5" w:type="pct"/>
          </w:tcPr>
          <w:p w:rsidR="001D2C7D" w:rsidRPr="00584087" w:rsidRDefault="001D2C7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D2C7D" w:rsidRPr="00584087" w:rsidTr="00D71FB8">
        <w:trPr>
          <w:trHeight w:val="120"/>
        </w:trPr>
        <w:tc>
          <w:tcPr>
            <w:tcW w:w="586" w:type="pct"/>
            <w:vMerge/>
          </w:tcPr>
          <w:p w:rsidR="001D2C7D" w:rsidRPr="00584087" w:rsidRDefault="001D2C7D" w:rsidP="00325D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0" w:type="pct"/>
            <w:vMerge/>
          </w:tcPr>
          <w:p w:rsidR="001D2C7D" w:rsidRDefault="001D2C7D" w:rsidP="00325D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3" w:type="pct"/>
            <w:gridSpan w:val="2"/>
          </w:tcPr>
          <w:p w:rsidR="001D2C7D" w:rsidRPr="002240C2" w:rsidRDefault="001D2C7D" w:rsidP="00074C6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Pr="002240C2">
              <w:rPr>
                <w:rFonts w:ascii="Times New Roman" w:hAnsi="Times New Roman"/>
                <w:sz w:val="16"/>
                <w:szCs w:val="16"/>
              </w:rPr>
              <w:t>аличие (более трех) зафиксированных замечаний</w:t>
            </w:r>
            <w:r w:rsidR="00074C6E">
              <w:rPr>
                <w:rFonts w:ascii="Times New Roman" w:hAnsi="Times New Roman"/>
                <w:sz w:val="16"/>
                <w:szCs w:val="16"/>
              </w:rPr>
              <w:t xml:space="preserve"> 0 б. </w:t>
            </w:r>
          </w:p>
        </w:tc>
        <w:tc>
          <w:tcPr>
            <w:tcW w:w="891" w:type="pct"/>
          </w:tcPr>
          <w:p w:rsidR="001D2C7D" w:rsidRPr="00584087" w:rsidRDefault="001D2C7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1" w:type="pct"/>
          </w:tcPr>
          <w:p w:rsidR="001D2C7D" w:rsidRPr="00584087" w:rsidRDefault="001D2C7D" w:rsidP="00830CE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0" w:type="pct"/>
          </w:tcPr>
          <w:p w:rsidR="001D2C7D" w:rsidRPr="00584087" w:rsidRDefault="001D2C7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4" w:type="pct"/>
          </w:tcPr>
          <w:p w:rsidR="001D2C7D" w:rsidRPr="00584087" w:rsidRDefault="001D2C7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5" w:type="pct"/>
          </w:tcPr>
          <w:p w:rsidR="001D2C7D" w:rsidRPr="00584087" w:rsidRDefault="001D2C7D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D2C7D" w:rsidRPr="00584087" w:rsidTr="00D71FB8">
        <w:tc>
          <w:tcPr>
            <w:tcW w:w="4655" w:type="pct"/>
            <w:gridSpan w:val="8"/>
          </w:tcPr>
          <w:p w:rsidR="001D2C7D" w:rsidRPr="00334174" w:rsidRDefault="001D2C7D" w:rsidP="00B7295F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334174">
              <w:rPr>
                <w:rFonts w:ascii="Times New Roman" w:hAnsi="Times New Roman"/>
                <w:b/>
                <w:sz w:val="16"/>
                <w:szCs w:val="16"/>
              </w:rPr>
              <w:t>Итого по разделу</w:t>
            </w:r>
          </w:p>
        </w:tc>
        <w:tc>
          <w:tcPr>
            <w:tcW w:w="345" w:type="pct"/>
          </w:tcPr>
          <w:p w:rsidR="001D2C7D" w:rsidRPr="00584087" w:rsidRDefault="001D2C7D" w:rsidP="00B7295F">
            <w:pPr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D2C7D" w:rsidRPr="00584087" w:rsidTr="00D71FB8">
        <w:tc>
          <w:tcPr>
            <w:tcW w:w="4655" w:type="pct"/>
            <w:gridSpan w:val="8"/>
          </w:tcPr>
          <w:p w:rsidR="001D2C7D" w:rsidRPr="00334174" w:rsidRDefault="001D2C7D" w:rsidP="00B7295F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B443F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345" w:type="pct"/>
          </w:tcPr>
          <w:p w:rsidR="001D2C7D" w:rsidRPr="00584087" w:rsidRDefault="001D2C7D" w:rsidP="00B7295F">
            <w:pPr>
              <w:spacing w:after="0" w:line="36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1D2C7D" w:rsidRDefault="001D2C7D" w:rsidP="00546E3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B7295F" w:rsidRPr="006726BA" w:rsidRDefault="00B7295F" w:rsidP="00B7295F">
      <w:pPr>
        <w:spacing w:line="360" w:lineRule="auto"/>
        <w:rPr>
          <w:rFonts w:ascii="Times New Roman" w:hAnsi="Times New Roman"/>
          <w:color w:val="7030A0"/>
        </w:rPr>
      </w:pPr>
      <w:r w:rsidRPr="006726BA">
        <w:rPr>
          <w:rFonts w:ascii="Times New Roman" w:hAnsi="Times New Roman"/>
          <w:color w:val="7030A0"/>
        </w:rPr>
        <w:t>Работник ________________________________________________   __________________________________________________________ (Ф.И.О.)</w:t>
      </w:r>
    </w:p>
    <w:p w:rsidR="00B7295F" w:rsidRPr="006726BA" w:rsidRDefault="00B7295F" w:rsidP="00B7295F">
      <w:pPr>
        <w:spacing w:line="360" w:lineRule="auto"/>
        <w:rPr>
          <w:rFonts w:ascii="Times New Roman" w:hAnsi="Times New Roman"/>
          <w:color w:val="7030A0"/>
        </w:rPr>
      </w:pPr>
      <w:r w:rsidRPr="006726BA">
        <w:rPr>
          <w:rFonts w:ascii="Times New Roman" w:hAnsi="Times New Roman"/>
          <w:color w:val="7030A0"/>
        </w:rPr>
        <w:t xml:space="preserve">Заместитель </w:t>
      </w:r>
      <w:r>
        <w:rPr>
          <w:rFonts w:ascii="Times New Roman" w:hAnsi="Times New Roman"/>
          <w:color w:val="7030A0"/>
        </w:rPr>
        <w:t>руководителя</w:t>
      </w:r>
      <w:r w:rsidRPr="006726BA">
        <w:rPr>
          <w:rFonts w:ascii="Times New Roman" w:hAnsi="Times New Roman"/>
          <w:color w:val="7030A0"/>
        </w:rPr>
        <w:t xml:space="preserve"> _________________________________   __________________________________________________________ (Ф.И.О.)</w:t>
      </w:r>
    </w:p>
    <w:p w:rsidR="00477DC0" w:rsidRPr="003226BB" w:rsidRDefault="00477DC0" w:rsidP="00B7295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477DC0" w:rsidRPr="003226BB" w:rsidSect="006C2E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378" w:rsidRDefault="00916378" w:rsidP="0025546B">
      <w:pPr>
        <w:spacing w:after="0" w:line="240" w:lineRule="auto"/>
      </w:pPr>
      <w:r>
        <w:separator/>
      </w:r>
    </w:p>
  </w:endnote>
  <w:endnote w:type="continuationSeparator" w:id="0">
    <w:p w:rsidR="00916378" w:rsidRDefault="00916378" w:rsidP="00255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378" w:rsidRDefault="00916378" w:rsidP="0025546B">
      <w:pPr>
        <w:spacing w:after="0" w:line="240" w:lineRule="auto"/>
      </w:pPr>
      <w:r>
        <w:separator/>
      </w:r>
    </w:p>
  </w:footnote>
  <w:footnote w:type="continuationSeparator" w:id="0">
    <w:p w:rsidR="00916378" w:rsidRDefault="00916378" w:rsidP="002554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C26DE"/>
    <w:multiLevelType w:val="multilevel"/>
    <w:tmpl w:val="957C5DD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FA3"/>
    <w:rsid w:val="00000872"/>
    <w:rsid w:val="00006F82"/>
    <w:rsid w:val="00040F77"/>
    <w:rsid w:val="00041EEA"/>
    <w:rsid w:val="00044829"/>
    <w:rsid w:val="00044A87"/>
    <w:rsid w:val="00074C6E"/>
    <w:rsid w:val="00077B11"/>
    <w:rsid w:val="000A426F"/>
    <w:rsid w:val="000B0310"/>
    <w:rsid w:val="000B665A"/>
    <w:rsid w:val="000C35F0"/>
    <w:rsid w:val="000C3F08"/>
    <w:rsid w:val="000C7FD4"/>
    <w:rsid w:val="000D4E54"/>
    <w:rsid w:val="000F00EB"/>
    <w:rsid w:val="001240F2"/>
    <w:rsid w:val="00124900"/>
    <w:rsid w:val="00140403"/>
    <w:rsid w:val="001850C4"/>
    <w:rsid w:val="001975CD"/>
    <w:rsid w:val="001B0963"/>
    <w:rsid w:val="001B0CE3"/>
    <w:rsid w:val="001B13A2"/>
    <w:rsid w:val="001C7916"/>
    <w:rsid w:val="001D2C7D"/>
    <w:rsid w:val="001F57E6"/>
    <w:rsid w:val="0020646E"/>
    <w:rsid w:val="00222066"/>
    <w:rsid w:val="002240C2"/>
    <w:rsid w:val="00235F5B"/>
    <w:rsid w:val="00242BA2"/>
    <w:rsid w:val="0025546B"/>
    <w:rsid w:val="00263BBA"/>
    <w:rsid w:val="00273AD6"/>
    <w:rsid w:val="00296641"/>
    <w:rsid w:val="002B0E0E"/>
    <w:rsid w:val="002B13B9"/>
    <w:rsid w:val="002C06DD"/>
    <w:rsid w:val="002D2AB7"/>
    <w:rsid w:val="002D3C81"/>
    <w:rsid w:val="002D3E1C"/>
    <w:rsid w:val="002E320A"/>
    <w:rsid w:val="00311E60"/>
    <w:rsid w:val="00312D5C"/>
    <w:rsid w:val="003203D5"/>
    <w:rsid w:val="003226BB"/>
    <w:rsid w:val="00325DFC"/>
    <w:rsid w:val="00331ECC"/>
    <w:rsid w:val="00334174"/>
    <w:rsid w:val="003452A6"/>
    <w:rsid w:val="003678E4"/>
    <w:rsid w:val="003A4FA3"/>
    <w:rsid w:val="003A71C5"/>
    <w:rsid w:val="003B6142"/>
    <w:rsid w:val="003C6837"/>
    <w:rsid w:val="003E5107"/>
    <w:rsid w:val="003E5F7B"/>
    <w:rsid w:val="00400731"/>
    <w:rsid w:val="0040421A"/>
    <w:rsid w:val="00430730"/>
    <w:rsid w:val="004375B5"/>
    <w:rsid w:val="004427BD"/>
    <w:rsid w:val="0046318F"/>
    <w:rsid w:val="00472B9E"/>
    <w:rsid w:val="00477DC0"/>
    <w:rsid w:val="004843A4"/>
    <w:rsid w:val="004847C9"/>
    <w:rsid w:val="0048706C"/>
    <w:rsid w:val="004A3897"/>
    <w:rsid w:val="004B5930"/>
    <w:rsid w:val="004E3844"/>
    <w:rsid w:val="004E56D2"/>
    <w:rsid w:val="00510AE9"/>
    <w:rsid w:val="005254B4"/>
    <w:rsid w:val="00546E32"/>
    <w:rsid w:val="005549AB"/>
    <w:rsid w:val="005567B2"/>
    <w:rsid w:val="00561CDA"/>
    <w:rsid w:val="0057335A"/>
    <w:rsid w:val="00584087"/>
    <w:rsid w:val="005868AD"/>
    <w:rsid w:val="005A1B72"/>
    <w:rsid w:val="005B2EE9"/>
    <w:rsid w:val="005B3C2C"/>
    <w:rsid w:val="005C29DB"/>
    <w:rsid w:val="005D6DCA"/>
    <w:rsid w:val="005D6F85"/>
    <w:rsid w:val="005E27A6"/>
    <w:rsid w:val="00602006"/>
    <w:rsid w:val="00613FF5"/>
    <w:rsid w:val="006322ED"/>
    <w:rsid w:val="0064347F"/>
    <w:rsid w:val="0064415F"/>
    <w:rsid w:val="0065106A"/>
    <w:rsid w:val="0065140B"/>
    <w:rsid w:val="00665348"/>
    <w:rsid w:val="0068169E"/>
    <w:rsid w:val="00685302"/>
    <w:rsid w:val="006915EF"/>
    <w:rsid w:val="006B6EB5"/>
    <w:rsid w:val="006C2E08"/>
    <w:rsid w:val="006C6256"/>
    <w:rsid w:val="006C7EC2"/>
    <w:rsid w:val="006E7BA6"/>
    <w:rsid w:val="00702D68"/>
    <w:rsid w:val="00724DDC"/>
    <w:rsid w:val="007731AB"/>
    <w:rsid w:val="007945BC"/>
    <w:rsid w:val="007A4F4B"/>
    <w:rsid w:val="007B405B"/>
    <w:rsid w:val="007C669F"/>
    <w:rsid w:val="007E1168"/>
    <w:rsid w:val="007E327A"/>
    <w:rsid w:val="007F5B03"/>
    <w:rsid w:val="008014AC"/>
    <w:rsid w:val="00801FD2"/>
    <w:rsid w:val="00830CE1"/>
    <w:rsid w:val="00844065"/>
    <w:rsid w:val="008505AC"/>
    <w:rsid w:val="008626A6"/>
    <w:rsid w:val="00867675"/>
    <w:rsid w:val="0088030F"/>
    <w:rsid w:val="00887356"/>
    <w:rsid w:val="00891903"/>
    <w:rsid w:val="0089385A"/>
    <w:rsid w:val="008A0630"/>
    <w:rsid w:val="008A25C9"/>
    <w:rsid w:val="008B5C8E"/>
    <w:rsid w:val="008D00DC"/>
    <w:rsid w:val="008F5CC2"/>
    <w:rsid w:val="00907F5C"/>
    <w:rsid w:val="00916378"/>
    <w:rsid w:val="009169A8"/>
    <w:rsid w:val="00916F0E"/>
    <w:rsid w:val="00925E3B"/>
    <w:rsid w:val="00941548"/>
    <w:rsid w:val="009707AC"/>
    <w:rsid w:val="00971492"/>
    <w:rsid w:val="00975016"/>
    <w:rsid w:val="009763B0"/>
    <w:rsid w:val="00983E74"/>
    <w:rsid w:val="0098413B"/>
    <w:rsid w:val="00992FB4"/>
    <w:rsid w:val="009A6C49"/>
    <w:rsid w:val="009B2FFC"/>
    <w:rsid w:val="00A00F66"/>
    <w:rsid w:val="00A02E06"/>
    <w:rsid w:val="00A05D38"/>
    <w:rsid w:val="00A166AB"/>
    <w:rsid w:val="00A16F0A"/>
    <w:rsid w:val="00A23C66"/>
    <w:rsid w:val="00A51D1E"/>
    <w:rsid w:val="00A572BB"/>
    <w:rsid w:val="00A62840"/>
    <w:rsid w:val="00AB36CF"/>
    <w:rsid w:val="00AB5F35"/>
    <w:rsid w:val="00AC7AA0"/>
    <w:rsid w:val="00AD481C"/>
    <w:rsid w:val="00AF332D"/>
    <w:rsid w:val="00AF6051"/>
    <w:rsid w:val="00B048E4"/>
    <w:rsid w:val="00B15234"/>
    <w:rsid w:val="00B36042"/>
    <w:rsid w:val="00B5464F"/>
    <w:rsid w:val="00B55D59"/>
    <w:rsid w:val="00B6061A"/>
    <w:rsid w:val="00B7295F"/>
    <w:rsid w:val="00B9588E"/>
    <w:rsid w:val="00BA306C"/>
    <w:rsid w:val="00BC3CB0"/>
    <w:rsid w:val="00BD293B"/>
    <w:rsid w:val="00BE5DDA"/>
    <w:rsid w:val="00BF59DF"/>
    <w:rsid w:val="00C2099A"/>
    <w:rsid w:val="00C27478"/>
    <w:rsid w:val="00C71B73"/>
    <w:rsid w:val="00C72831"/>
    <w:rsid w:val="00C86A70"/>
    <w:rsid w:val="00CB3C53"/>
    <w:rsid w:val="00CB617A"/>
    <w:rsid w:val="00CB6DC2"/>
    <w:rsid w:val="00CE7117"/>
    <w:rsid w:val="00CF5B7E"/>
    <w:rsid w:val="00CF6EBE"/>
    <w:rsid w:val="00D1508C"/>
    <w:rsid w:val="00D158BB"/>
    <w:rsid w:val="00D256D1"/>
    <w:rsid w:val="00D30ADB"/>
    <w:rsid w:val="00D452F2"/>
    <w:rsid w:val="00D60D4B"/>
    <w:rsid w:val="00D71FB8"/>
    <w:rsid w:val="00D8461B"/>
    <w:rsid w:val="00D8499A"/>
    <w:rsid w:val="00D901EB"/>
    <w:rsid w:val="00D91C58"/>
    <w:rsid w:val="00D927E5"/>
    <w:rsid w:val="00D93BDB"/>
    <w:rsid w:val="00D95803"/>
    <w:rsid w:val="00DB6D8A"/>
    <w:rsid w:val="00DC0AD6"/>
    <w:rsid w:val="00DD62F2"/>
    <w:rsid w:val="00DF0290"/>
    <w:rsid w:val="00DF60EA"/>
    <w:rsid w:val="00E16B96"/>
    <w:rsid w:val="00E2014D"/>
    <w:rsid w:val="00E2708D"/>
    <w:rsid w:val="00E306E9"/>
    <w:rsid w:val="00E54B26"/>
    <w:rsid w:val="00E70ADE"/>
    <w:rsid w:val="00E75DB4"/>
    <w:rsid w:val="00E7755C"/>
    <w:rsid w:val="00E808E3"/>
    <w:rsid w:val="00E9595D"/>
    <w:rsid w:val="00E9691B"/>
    <w:rsid w:val="00EA4A5D"/>
    <w:rsid w:val="00EA79F9"/>
    <w:rsid w:val="00ED0FE6"/>
    <w:rsid w:val="00ED4B28"/>
    <w:rsid w:val="00EF0E5C"/>
    <w:rsid w:val="00F004D4"/>
    <w:rsid w:val="00F01D16"/>
    <w:rsid w:val="00F02E81"/>
    <w:rsid w:val="00F148D4"/>
    <w:rsid w:val="00F17E45"/>
    <w:rsid w:val="00F24E6B"/>
    <w:rsid w:val="00F340AF"/>
    <w:rsid w:val="00F53CCD"/>
    <w:rsid w:val="00F75388"/>
    <w:rsid w:val="00F86B89"/>
    <w:rsid w:val="00FA1F49"/>
    <w:rsid w:val="00FA6F95"/>
    <w:rsid w:val="00FB0A73"/>
    <w:rsid w:val="00FC24D9"/>
    <w:rsid w:val="00FD1CDB"/>
    <w:rsid w:val="00FD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FA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A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A4FA3"/>
    <w:pPr>
      <w:ind w:left="720"/>
      <w:contextualSpacing/>
    </w:pPr>
  </w:style>
  <w:style w:type="paragraph" w:styleId="a5">
    <w:name w:val="annotation text"/>
    <w:basedOn w:val="a"/>
    <w:link w:val="a6"/>
    <w:uiPriority w:val="99"/>
    <w:semiHidden/>
    <w:rsid w:val="005B3C2C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5B3C2C"/>
    <w:rPr>
      <w:rFonts w:ascii="Calibri" w:hAnsi="Calibri" w:cs="Times New Roman"/>
      <w:sz w:val="20"/>
      <w:szCs w:val="20"/>
    </w:rPr>
  </w:style>
  <w:style w:type="character" w:styleId="a7">
    <w:name w:val="annotation reference"/>
    <w:uiPriority w:val="99"/>
    <w:semiHidden/>
    <w:rsid w:val="005B3C2C"/>
    <w:rPr>
      <w:rFonts w:ascii="Times New Roman" w:hAnsi="Times New Roman" w:cs="Times New Roman"/>
      <w:sz w:val="16"/>
    </w:rPr>
  </w:style>
  <w:style w:type="paragraph" w:styleId="a8">
    <w:name w:val="Balloon Text"/>
    <w:basedOn w:val="a"/>
    <w:link w:val="a9"/>
    <w:uiPriority w:val="99"/>
    <w:semiHidden/>
    <w:rsid w:val="005B3C2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5B3C2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rsid w:val="0025546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link w:val="aa"/>
    <w:uiPriority w:val="99"/>
    <w:semiHidden/>
    <w:locked/>
    <w:rsid w:val="0025546B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25546B"/>
    <w:rPr>
      <w:rFonts w:cs="Times New Roman"/>
      <w:vertAlign w:val="superscript"/>
    </w:rPr>
  </w:style>
  <w:style w:type="paragraph" w:customStyle="1" w:styleId="ConsPlusNormal">
    <w:name w:val="ConsPlusNormal"/>
    <w:rsid w:val="00830CE1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FA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A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A4FA3"/>
    <w:pPr>
      <w:ind w:left="720"/>
      <w:contextualSpacing/>
    </w:pPr>
  </w:style>
  <w:style w:type="paragraph" w:styleId="a5">
    <w:name w:val="annotation text"/>
    <w:basedOn w:val="a"/>
    <w:link w:val="a6"/>
    <w:uiPriority w:val="99"/>
    <w:semiHidden/>
    <w:rsid w:val="005B3C2C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5B3C2C"/>
    <w:rPr>
      <w:rFonts w:ascii="Calibri" w:hAnsi="Calibri" w:cs="Times New Roman"/>
      <w:sz w:val="20"/>
      <w:szCs w:val="20"/>
    </w:rPr>
  </w:style>
  <w:style w:type="character" w:styleId="a7">
    <w:name w:val="annotation reference"/>
    <w:uiPriority w:val="99"/>
    <w:semiHidden/>
    <w:rsid w:val="005B3C2C"/>
    <w:rPr>
      <w:rFonts w:ascii="Times New Roman" w:hAnsi="Times New Roman" w:cs="Times New Roman"/>
      <w:sz w:val="16"/>
    </w:rPr>
  </w:style>
  <w:style w:type="paragraph" w:styleId="a8">
    <w:name w:val="Balloon Text"/>
    <w:basedOn w:val="a"/>
    <w:link w:val="a9"/>
    <w:uiPriority w:val="99"/>
    <w:semiHidden/>
    <w:rsid w:val="005B3C2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5B3C2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rsid w:val="0025546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link w:val="aa"/>
    <w:uiPriority w:val="99"/>
    <w:semiHidden/>
    <w:locked/>
    <w:rsid w:val="0025546B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25546B"/>
    <w:rPr>
      <w:rFonts w:cs="Times New Roman"/>
      <w:vertAlign w:val="superscript"/>
    </w:rPr>
  </w:style>
  <w:style w:type="paragraph" w:customStyle="1" w:styleId="ConsPlusNormal">
    <w:name w:val="ConsPlusNormal"/>
    <w:rsid w:val="00830CE1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8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67115-3F4A-4260-8168-55DD3A087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499</Words>
  <Characters>4475</Characters>
  <Application>Microsoft Office Word</Application>
  <DocSecurity>0</DocSecurity>
  <Lines>37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Свердловский ММЦ</Company>
  <LinksUpToDate>false</LinksUpToDate>
  <CharactersWithSpaces>4965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kadry@kimc.ms</cp:lastModifiedBy>
  <cp:revision>9</cp:revision>
  <cp:lastPrinted>2025-09-17T03:33:00Z</cp:lastPrinted>
  <dcterms:created xsi:type="dcterms:W3CDTF">2025-07-07T09:25:00Z</dcterms:created>
  <dcterms:modified xsi:type="dcterms:W3CDTF">2025-09-17T03:34:00Z</dcterms:modified>
</cp:coreProperties>
</file>